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2E34A97" w:rsidP="12E34A97" w:rsidRDefault="12E34A97" w14:paraId="215EA5F1" w14:textId="22F45B4E">
      <w:pPr>
        <w:ind w:left="1416" w:firstLine="708"/>
        <w:rPr>
          <w:b w:val="1"/>
          <w:bCs w:val="1"/>
          <w:sz w:val="32"/>
          <w:szCs w:val="32"/>
        </w:rPr>
      </w:pPr>
    </w:p>
    <w:p w:rsidRPr="008C5E5E" w:rsidR="004D00D2" w:rsidP="28BDE1C3" w:rsidRDefault="481932E3" w14:paraId="262E7295" w14:textId="44AC5067">
      <w:pPr>
        <w:ind w:left="1416" w:firstLine="708"/>
        <w:rPr>
          <w:b w:val="1"/>
          <w:bCs w:val="1"/>
          <w:sz w:val="32"/>
          <w:szCs w:val="32"/>
        </w:rPr>
      </w:pPr>
      <w:r w:rsidRPr="716BF2D9" w:rsidR="1C7B6E15">
        <w:rPr>
          <w:b w:val="1"/>
          <w:bCs w:val="1"/>
          <w:sz w:val="32"/>
          <w:szCs w:val="32"/>
        </w:rPr>
        <w:t>Referat</w:t>
      </w:r>
      <w:r w:rsidRPr="716BF2D9" w:rsidR="37A451F3">
        <w:rPr>
          <w:b w:val="1"/>
          <w:bCs w:val="1"/>
          <w:sz w:val="32"/>
          <w:szCs w:val="32"/>
        </w:rPr>
        <w:t xml:space="preserve"> – FU komitemøte</w:t>
      </w:r>
    </w:p>
    <w:tbl>
      <w:tblPr>
        <w:tblStyle w:val="Tabellrutenett"/>
        <w:tblW w:w="0" w:type="auto"/>
        <w:tblInd w:w="-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834"/>
        <w:gridCol w:w="7316"/>
      </w:tblGrid>
      <w:tr w:rsidRPr="0093347A" w:rsidR="00FB2052" w:rsidTr="12E34A97" w14:paraId="0A373445" w14:textId="77777777">
        <w:tc>
          <w:tcPr>
            <w:tcW w:w="1838" w:type="dxa"/>
            <w:tcMar/>
          </w:tcPr>
          <w:p w:rsidRPr="0093347A" w:rsidR="00FB2052" w:rsidP="00FB2052" w:rsidRDefault="00FB2052" w14:paraId="5EEE9831" w14:textId="77777777">
            <w:pPr>
              <w:rPr>
                <w:b/>
                <w:bCs/>
                <w:sz w:val="24"/>
                <w:szCs w:val="24"/>
              </w:rPr>
            </w:pPr>
            <w:r w:rsidRPr="0093347A">
              <w:rPr>
                <w:b/>
                <w:bCs/>
                <w:sz w:val="24"/>
                <w:szCs w:val="24"/>
              </w:rPr>
              <w:t>Sted:</w:t>
            </w:r>
          </w:p>
        </w:tc>
        <w:tc>
          <w:tcPr>
            <w:tcW w:w="7342" w:type="dxa"/>
            <w:tcMar/>
          </w:tcPr>
          <w:p w:rsidRPr="0093347A" w:rsidR="00FB2052" w:rsidP="00FB2052" w:rsidRDefault="00FB2052" w14:paraId="02517662" w14:textId="6E4276EA">
            <w:pPr>
              <w:rPr>
                <w:b/>
                <w:bCs/>
                <w:sz w:val="24"/>
                <w:szCs w:val="24"/>
              </w:rPr>
            </w:pPr>
            <w:r w:rsidRPr="0093347A">
              <w:rPr>
                <w:b/>
                <w:bCs/>
                <w:sz w:val="24"/>
                <w:szCs w:val="24"/>
              </w:rPr>
              <w:t xml:space="preserve">Zoom – Id: </w:t>
            </w:r>
            <w:r w:rsidRPr="004B6082" w:rsidR="004B6082">
              <w:rPr>
                <w:b/>
                <w:bCs/>
                <w:sz w:val="24"/>
                <w:szCs w:val="24"/>
              </w:rPr>
              <w:t>404 024 8490</w:t>
            </w:r>
            <w:r w:rsidRPr="0093347A">
              <w:rPr>
                <w:b/>
                <w:bCs/>
                <w:sz w:val="24"/>
                <w:szCs w:val="24"/>
              </w:rPr>
              <w:t>– Passord: 1953</w:t>
            </w:r>
          </w:p>
        </w:tc>
      </w:tr>
      <w:tr w:rsidRPr="0093347A" w:rsidR="00FB2052" w:rsidTr="12E34A97" w14:paraId="170DAAA3" w14:textId="77777777">
        <w:tc>
          <w:tcPr>
            <w:tcW w:w="1838" w:type="dxa"/>
            <w:tcMar/>
          </w:tcPr>
          <w:p w:rsidRPr="0093347A" w:rsidR="00FB2052" w:rsidP="00FB2052" w:rsidRDefault="00FB2052" w14:paraId="02DCE40F" w14:textId="77777777">
            <w:pPr>
              <w:rPr>
                <w:b/>
                <w:bCs/>
                <w:sz w:val="24"/>
                <w:szCs w:val="24"/>
              </w:rPr>
            </w:pPr>
            <w:r w:rsidRPr="0093347A">
              <w:rPr>
                <w:b/>
                <w:bCs/>
                <w:sz w:val="24"/>
                <w:szCs w:val="24"/>
              </w:rPr>
              <w:t>Dato:</w:t>
            </w:r>
          </w:p>
        </w:tc>
        <w:tc>
          <w:tcPr>
            <w:tcW w:w="7342" w:type="dxa"/>
            <w:tcMar/>
          </w:tcPr>
          <w:p w:rsidRPr="0093347A" w:rsidR="00201D76" w:rsidP="0652A712" w:rsidRDefault="481932E3" w14:paraId="6F25C544" w14:textId="404E553C">
            <w:pPr>
              <w:spacing w:line="259" w:lineRule="auto"/>
            </w:pPr>
            <w:r w:rsidRPr="77818ED1" w:rsidR="77818ED1">
              <w:rPr>
                <w:b w:val="1"/>
                <w:bCs w:val="1"/>
                <w:sz w:val="24"/>
                <w:szCs w:val="24"/>
              </w:rPr>
              <w:t>16.02.2026</w:t>
            </w:r>
          </w:p>
        </w:tc>
      </w:tr>
      <w:tr w:rsidRPr="0093347A" w:rsidR="00FB2052" w:rsidTr="12E34A97" w14:paraId="76E83DD1" w14:textId="77777777">
        <w:tc>
          <w:tcPr>
            <w:tcW w:w="1838" w:type="dxa"/>
            <w:tcMar/>
          </w:tcPr>
          <w:p w:rsidRPr="0093347A" w:rsidR="00FB2052" w:rsidP="00FB2052" w:rsidRDefault="00FB2052" w14:paraId="0257E624" w14:textId="77777777">
            <w:pPr>
              <w:rPr>
                <w:b/>
                <w:bCs/>
                <w:sz w:val="24"/>
                <w:szCs w:val="24"/>
              </w:rPr>
            </w:pPr>
            <w:r w:rsidRPr="0093347A">
              <w:rPr>
                <w:b/>
                <w:bCs/>
                <w:sz w:val="24"/>
                <w:szCs w:val="24"/>
              </w:rPr>
              <w:t>Tid:</w:t>
            </w:r>
          </w:p>
        </w:tc>
        <w:tc>
          <w:tcPr>
            <w:tcW w:w="7342" w:type="dxa"/>
            <w:tcMar/>
          </w:tcPr>
          <w:p w:rsidRPr="0093347A" w:rsidR="00FB2052" w:rsidP="00FB2052" w:rsidRDefault="00FB2052" w14:paraId="0124AC07" w14:textId="77777777">
            <w:pPr>
              <w:rPr>
                <w:b/>
                <w:bCs/>
                <w:sz w:val="24"/>
                <w:szCs w:val="24"/>
              </w:rPr>
            </w:pPr>
            <w:r w:rsidRPr="0093347A">
              <w:rPr>
                <w:b/>
                <w:bCs/>
                <w:sz w:val="24"/>
                <w:szCs w:val="24"/>
              </w:rPr>
              <w:t>18:00 – 20:00</w:t>
            </w:r>
          </w:p>
        </w:tc>
      </w:tr>
      <w:tr w:rsidRPr="0093347A" w:rsidR="00FB2052" w:rsidTr="12E34A97" w14:paraId="50B51431" w14:textId="77777777">
        <w:trPr>
          <w:trHeight w:val="675"/>
        </w:trPr>
        <w:tc>
          <w:tcPr>
            <w:tcW w:w="1838" w:type="dxa"/>
            <w:tcMar/>
          </w:tcPr>
          <w:p w:rsidRPr="0093347A" w:rsidR="00FB2052" w:rsidP="22F3B857" w:rsidRDefault="28039176" w14:paraId="46987162" w14:textId="1DF12FB1">
            <w:pPr>
              <w:rPr>
                <w:b/>
                <w:bCs/>
                <w:sz w:val="24"/>
                <w:szCs w:val="24"/>
              </w:rPr>
            </w:pPr>
            <w:r w:rsidRPr="28039176">
              <w:rPr>
                <w:b/>
                <w:bCs/>
                <w:sz w:val="24"/>
                <w:szCs w:val="24"/>
              </w:rPr>
              <w:t>Innkalt:</w:t>
            </w:r>
          </w:p>
        </w:tc>
        <w:tc>
          <w:tcPr>
            <w:tcW w:w="7342" w:type="dxa"/>
            <w:tcMar/>
          </w:tcPr>
          <w:p w:rsidRPr="0093347A" w:rsidR="00FB2052" w:rsidP="31286E8E" w:rsidRDefault="7195C4AE" w14:paraId="61428A00" w14:textId="619F4CE0">
            <w:pPr>
              <w:rPr>
                <w:b w:val="1"/>
                <w:bCs w:val="1"/>
                <w:sz w:val="24"/>
                <w:szCs w:val="24"/>
              </w:rPr>
            </w:pPr>
            <w:r w:rsidRPr="321FF2DC" w:rsidR="321FF2DC">
              <w:rPr>
                <w:b w:val="1"/>
                <w:bCs w:val="1"/>
                <w:sz w:val="24"/>
                <w:szCs w:val="24"/>
              </w:rPr>
              <w:t xml:space="preserve">Leder, Sekretær, vara sekretær, Kasserer, Ressursansvarlig, vara kasserer, vara ressursansvarlig </w:t>
            </w:r>
          </w:p>
        </w:tc>
      </w:tr>
      <w:tr w:rsidR="28039176" w:rsidTr="12E34A97" w14:paraId="703BD2F1" w14:textId="77777777">
        <w:trPr>
          <w:trHeight w:val="420"/>
        </w:trPr>
        <w:tc>
          <w:tcPr>
            <w:tcW w:w="1838" w:type="dxa"/>
            <w:tcMar/>
          </w:tcPr>
          <w:p w:rsidR="28039176" w:rsidP="28039176" w:rsidRDefault="28039176" w14:paraId="1BA15357" w14:textId="5B910599">
            <w:pPr>
              <w:rPr>
                <w:b/>
                <w:bCs/>
                <w:sz w:val="24"/>
                <w:szCs w:val="24"/>
              </w:rPr>
            </w:pPr>
            <w:r w:rsidRPr="28039176">
              <w:rPr>
                <w:b/>
                <w:bCs/>
                <w:sz w:val="24"/>
                <w:szCs w:val="24"/>
              </w:rPr>
              <w:t>Forfall:</w:t>
            </w:r>
          </w:p>
        </w:tc>
        <w:tc>
          <w:tcPr>
            <w:tcW w:w="7342" w:type="dxa"/>
            <w:tcMar/>
          </w:tcPr>
          <w:p w:rsidR="28039176" w:rsidP="28039176" w:rsidRDefault="28039176" w14:paraId="408C1073" w14:textId="1071880B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="77582FD8" w:rsidTr="12E34A97" w14:paraId="31E2E76B" w14:textId="77777777">
        <w:trPr>
          <w:trHeight w:val="660"/>
        </w:trPr>
        <w:tc>
          <w:tcPr>
            <w:tcW w:w="1838" w:type="dxa"/>
            <w:tcMar/>
          </w:tcPr>
          <w:p w:rsidR="77582FD8" w:rsidP="77582FD8" w:rsidRDefault="1F24F302" w14:paraId="210D3C5F" w14:textId="6EA188B9">
            <w:pPr>
              <w:rPr>
                <w:b/>
                <w:bCs/>
                <w:sz w:val="24"/>
                <w:szCs w:val="24"/>
              </w:rPr>
            </w:pPr>
            <w:r w:rsidRPr="1F24F302">
              <w:rPr>
                <w:b/>
                <w:bCs/>
                <w:sz w:val="24"/>
                <w:szCs w:val="24"/>
              </w:rPr>
              <w:t xml:space="preserve">Til stede: </w:t>
            </w:r>
          </w:p>
        </w:tc>
        <w:tc>
          <w:tcPr>
            <w:tcW w:w="7342" w:type="dxa"/>
            <w:tcMar/>
          </w:tcPr>
          <w:p w:rsidR="77582FD8" w:rsidP="05174396" w:rsidRDefault="77582FD8" w14:paraId="4A166EBA" w14:textId="517EE4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12E34A97" w:rsidR="3E638512">
              <w:rPr>
                <w:b w:val="1"/>
                <w:bCs w:val="1"/>
                <w:sz w:val="24"/>
                <w:szCs w:val="24"/>
              </w:rPr>
              <w:t xml:space="preserve">Leder, ressursansvarlig, vara ressursansvarlig, vara-sekretær, </w:t>
            </w:r>
            <w:r w:rsidRPr="12E34A97" w:rsidR="2CB1955D">
              <w:rPr>
                <w:b w:val="1"/>
                <w:bCs w:val="1"/>
                <w:sz w:val="24"/>
                <w:szCs w:val="24"/>
              </w:rPr>
              <w:t>kasserer</w:t>
            </w:r>
          </w:p>
        </w:tc>
      </w:tr>
    </w:tbl>
    <w:p w:rsidR="28039176" w:rsidRDefault="28039176" w14:paraId="0096FEE1" w14:textId="4AFE92BB"/>
    <w:p w:rsidR="00FB2052" w:rsidP="005E5A48" w:rsidRDefault="30511162" w14:paraId="2ACFEFA4" w14:textId="14C7732F">
      <w:pPr>
        <w:pStyle w:val="Listeavsnitt"/>
        <w:numPr>
          <w:ilvl w:val="0"/>
          <w:numId w:val="8"/>
        </w:numPr>
        <w:rPr>
          <w:b w:val="1"/>
          <w:bCs w:val="1"/>
          <w:sz w:val="24"/>
          <w:szCs w:val="24"/>
        </w:rPr>
      </w:pPr>
      <w:r w:rsidRPr="4E70091C" w:rsidR="4E70091C">
        <w:rPr>
          <w:b w:val="1"/>
          <w:bCs w:val="1"/>
          <w:sz w:val="24"/>
          <w:szCs w:val="24"/>
        </w:rPr>
        <w:t>Velkommen og presentasjon.</w:t>
      </w:r>
    </w:p>
    <w:p w:rsidRPr="004D00D2" w:rsidR="000217ED" w:rsidP="005E5A48" w:rsidRDefault="1F24F302" w14:paraId="233B5C86" w14:textId="6154C16C">
      <w:pPr>
        <w:pStyle w:val="Listeavsnitt"/>
        <w:numPr>
          <w:ilvl w:val="0"/>
          <w:numId w:val="8"/>
        </w:numPr>
        <w:rPr>
          <w:b w:val="1"/>
          <w:bCs w:val="1"/>
          <w:sz w:val="24"/>
          <w:szCs w:val="24"/>
        </w:rPr>
      </w:pPr>
      <w:r w:rsidRPr="77E4EE34" w:rsidR="77E4EE34">
        <w:rPr>
          <w:b w:val="1"/>
          <w:bCs w:val="1"/>
          <w:sz w:val="24"/>
          <w:szCs w:val="24"/>
        </w:rPr>
        <w:t>Vi tar en stille stund for å tenke på hvorfor vi er her og de vi tjener.</w:t>
      </w:r>
    </w:p>
    <w:p w:rsidR="77E4EE34" w:rsidP="77E4EE34" w:rsidRDefault="77E4EE34" w14:paraId="1A71CAC1" w14:textId="2B7F4FBB">
      <w:pPr>
        <w:pStyle w:val="Listeavsnitt"/>
        <w:numPr>
          <w:ilvl w:val="0"/>
          <w:numId w:val="8"/>
        </w:numPr>
        <w:rPr>
          <w:b w:val="1"/>
          <w:bCs w:val="1"/>
          <w:sz w:val="22"/>
          <w:szCs w:val="22"/>
        </w:rPr>
      </w:pPr>
      <w:proofErr w:type="spellStart"/>
      <w:r w:rsidRPr="77E4EE34" w:rsidR="77E4EE34">
        <w:rPr>
          <w:b w:val="1"/>
          <w:bCs w:val="1"/>
          <w:sz w:val="24"/>
          <w:szCs w:val="24"/>
        </w:rPr>
        <w:t>NA`s</w:t>
      </w:r>
      <w:proofErr w:type="spellEnd"/>
      <w:r w:rsidRPr="77E4EE34" w:rsidR="77E4EE34">
        <w:rPr>
          <w:b w:val="1"/>
          <w:bCs w:val="1"/>
          <w:sz w:val="24"/>
          <w:szCs w:val="24"/>
        </w:rPr>
        <w:t xml:space="preserve"> service bønn:</w:t>
      </w:r>
    </w:p>
    <w:p w:rsidR="77E4EE34" w:rsidP="0F34210F" w:rsidRDefault="77E4EE34" w14:paraId="6AB0DEF5" w14:textId="0F5CD31A">
      <w:pPr>
        <w:pStyle w:val="Normal"/>
        <w:spacing w:before="240" w:beforeAutospacing="off" w:line="240" w:lineRule="auto"/>
        <w:ind w:left="708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52CE739" w:rsidR="552CE739">
        <w:rPr>
          <w:rFonts w:ascii="Aptos" w:hAnsi="Aptos" w:eastAsia="Aptos" w:cs="Aptos"/>
          <w:b w:val="1"/>
          <w:bCs w:val="1"/>
        </w:rPr>
        <w:t xml:space="preserve">Gud gi oss kunnskap, så vi kan tjene </w:t>
      </w:r>
      <w:r w:rsidRPr="552CE739" w:rsidR="552CE739">
        <w:rPr>
          <w:rFonts w:ascii="Aptos" w:hAnsi="Aptos" w:eastAsia="Aptos" w:cs="Aptos"/>
          <w:b w:val="1"/>
          <w:bCs w:val="1"/>
        </w:rPr>
        <w:t>ifølge</w:t>
      </w:r>
      <w:r w:rsidRPr="552CE739" w:rsidR="552CE739">
        <w:rPr>
          <w:rFonts w:ascii="Aptos" w:hAnsi="Aptos" w:eastAsia="Aptos" w:cs="Aptos"/>
          <w:b w:val="1"/>
          <w:bCs w:val="1"/>
        </w:rPr>
        <w:t xml:space="preserve"> din gudommelige veiledning.</w:t>
      </w:r>
      <w:r>
        <w:br/>
      </w:r>
      <w:r w:rsidRPr="552CE739" w:rsidR="552CE739">
        <w:rPr>
          <w:rFonts w:ascii="Aptos" w:hAnsi="Aptos" w:eastAsia="Aptos" w:cs="Aptos"/>
          <w:b w:val="1"/>
          <w:bCs w:val="1"/>
        </w:rPr>
        <w:t>La oss få kjenne din mening.</w:t>
      </w:r>
      <w:r>
        <w:br/>
      </w:r>
      <w:r w:rsidRPr="552CE739" w:rsidR="552CE739">
        <w:rPr>
          <w:rFonts w:ascii="Aptos" w:hAnsi="Aptos" w:eastAsia="Aptos" w:cs="Aptos"/>
          <w:b w:val="1"/>
          <w:bCs w:val="1"/>
        </w:rPr>
        <w:t>Gjør oss til tjenere for din vilje og knytt oss sammen i et bånd av uselviskhet, så dette kan i sannhet være ditt arbeid, ikke vårt – slik at ingen rusavhengige, noe sted, behøver å dø av avhengighetens redsler.</w:t>
      </w:r>
      <w:r>
        <w:br/>
      </w:r>
    </w:p>
    <w:p w:rsidRPr="004D00D2" w:rsidR="00862539" w:rsidP="005E5A48" w:rsidRDefault="1F24F302" w14:paraId="06294272" w14:textId="77777777">
      <w:pPr>
        <w:pStyle w:val="Listeavsnitt"/>
        <w:numPr>
          <w:ilvl w:val="0"/>
          <w:numId w:val="8"/>
        </w:numPr>
        <w:rPr>
          <w:b/>
          <w:bCs/>
          <w:sz w:val="24"/>
          <w:szCs w:val="24"/>
        </w:rPr>
      </w:pPr>
      <w:r w:rsidRPr="1F24F302">
        <w:rPr>
          <w:b/>
          <w:bCs/>
          <w:sz w:val="24"/>
          <w:szCs w:val="24"/>
        </w:rPr>
        <w:t>En visjon for NA service:</w:t>
      </w:r>
    </w:p>
    <w:p w:rsidR="00862539" w:rsidP="004D00D2" w:rsidRDefault="00862539" w14:paraId="77E6B70C" w14:textId="77777777">
      <w:pPr>
        <w:ind w:left="360"/>
      </w:pPr>
      <w:r>
        <w:t>Alle anstrengelsene til Anonyme Narkomane er inspirert av våre gruppers primære formål.</w:t>
      </w:r>
      <w:r>
        <w:br/>
      </w:r>
      <w:r>
        <w:t>På dette felles grunnlag er vi forpliktet.</w:t>
      </w:r>
    </w:p>
    <w:p w:rsidRPr="00862539" w:rsidR="00862539" w:rsidP="004D00D2" w:rsidRDefault="00862539" w14:paraId="69094AEE" w14:textId="77777777">
      <w:pPr>
        <w:ind w:left="360"/>
        <w:rPr>
          <w:b/>
          <w:bCs/>
        </w:rPr>
      </w:pPr>
      <w:r w:rsidRPr="00862539">
        <w:rPr>
          <w:b/>
          <w:bCs/>
        </w:rPr>
        <w:t>Vår visjon er at:</w:t>
      </w:r>
    </w:p>
    <w:p w:rsidR="00862539" w:rsidP="005E5A48" w:rsidRDefault="00862539" w14:paraId="248C8B2B" w14:textId="77777777">
      <w:pPr>
        <w:pStyle w:val="Listeavsnitt"/>
        <w:numPr>
          <w:ilvl w:val="0"/>
          <w:numId w:val="9"/>
        </w:numPr>
      </w:pPr>
      <w:r>
        <w:t>Enhver rusavhengig i verden har mulighet til å oppleve vårt budskap på sitt eget språk og sin egen kultur og å finne muligheten til en ny måte å leve på.</w:t>
      </w:r>
    </w:p>
    <w:p w:rsidR="00862539" w:rsidP="005E5A48" w:rsidRDefault="00862539" w14:paraId="3EC3AA04" w14:textId="77777777">
      <w:pPr>
        <w:pStyle w:val="Listeavsnitt"/>
        <w:numPr>
          <w:ilvl w:val="0"/>
          <w:numId w:val="9"/>
        </w:numPr>
      </w:pPr>
      <w:r>
        <w:t>Ethvert medlem, inspirert av gaven tilfriskning, opplever åndelig vekst og innlevelse gjennom service.</w:t>
      </w:r>
    </w:p>
    <w:p w:rsidR="00862539" w:rsidP="005E5A48" w:rsidRDefault="00862539" w14:paraId="735E3A89" w14:textId="28830485">
      <w:pPr>
        <w:pStyle w:val="Listeavsnitt"/>
        <w:numPr>
          <w:ilvl w:val="0"/>
          <w:numId w:val="9"/>
        </w:numPr>
        <w:rPr/>
      </w:pPr>
      <w:r w:rsidR="23162196">
        <w:rPr/>
        <w:t>NAs servicekomiteer over hele verden arbeider sammen i en ånd av enhet og samarbeid for å støtte gruppene med å bringe budskapet om tilfriskning.</w:t>
      </w:r>
    </w:p>
    <w:p w:rsidR="00862539" w:rsidP="005E5A48" w:rsidRDefault="00862539" w14:paraId="00F886DF" w14:textId="77777777">
      <w:pPr>
        <w:pStyle w:val="Listeavsnitt"/>
        <w:numPr>
          <w:ilvl w:val="0"/>
          <w:numId w:val="9"/>
        </w:numPr>
      </w:pPr>
      <w:r>
        <w:t>Anonyme Narkomane er allment anerkjent og respektert som et levedyktig tilfriskningsprogram.</w:t>
      </w:r>
    </w:p>
    <w:p w:rsidR="004D00D2" w:rsidP="0BC05512" w:rsidRDefault="0BC05512" w14:paraId="595AB81B" w14:textId="0F734CF1">
      <w:r>
        <w:t>Ærlighet, tillit og velvilje er grunnlaget for våre serviceanstrengelser, og disse er avhengig av veiledningen til en høyere makt.</w:t>
      </w:r>
      <w:r w:rsidR="30511162">
        <w:br/>
      </w:r>
    </w:p>
    <w:p w:rsidR="6AE48104" w:rsidP="6AE48104" w:rsidRDefault="6AE48104" w14:paraId="624975D6" w14:textId="7FA11177">
      <w:r w:rsidRPr="6AE48104">
        <w:rPr>
          <w:b/>
          <w:bCs/>
        </w:rPr>
        <w:t>Visjonen lest</w:t>
      </w:r>
      <w:r>
        <w:t>.</w:t>
      </w:r>
    </w:p>
    <w:p w:rsidRPr="004D00D2" w:rsidR="00FB2052" w:rsidP="005E5A48" w:rsidRDefault="0DCE946B" w14:paraId="0855CC43" w14:textId="604D47C5">
      <w:pPr>
        <w:pStyle w:val="Listeavsnitt"/>
        <w:numPr>
          <w:ilvl w:val="0"/>
          <w:numId w:val="7"/>
        </w:numPr>
        <w:rPr>
          <w:b/>
          <w:bCs/>
          <w:sz w:val="24"/>
          <w:szCs w:val="24"/>
        </w:rPr>
      </w:pPr>
      <w:r w:rsidRPr="0DCE946B">
        <w:rPr>
          <w:b/>
          <w:bCs/>
          <w:sz w:val="24"/>
          <w:szCs w:val="24"/>
        </w:rPr>
        <w:t>Lese tradisjonene. -  Lest</w:t>
      </w:r>
      <w:r w:rsidR="5F99C7C6">
        <w:br/>
      </w:r>
    </w:p>
    <w:p w:rsidR="31F7752A" w:rsidP="005E5A48" w:rsidRDefault="0DCE946B" w14:paraId="5413B60B" w14:textId="2FB09D3C">
      <w:pPr>
        <w:pStyle w:val="Listeavsnitt"/>
        <w:numPr>
          <w:ilvl w:val="0"/>
          <w:numId w:val="7"/>
        </w:numPr>
        <w:rPr>
          <w:b w:val="1"/>
          <w:bCs w:val="1"/>
          <w:sz w:val="24"/>
          <w:szCs w:val="24"/>
        </w:rPr>
      </w:pPr>
      <w:r w:rsidRPr="4E70091C" w:rsidR="4E70091C">
        <w:rPr>
          <w:b w:val="1"/>
          <w:bCs w:val="1"/>
          <w:sz w:val="24"/>
          <w:szCs w:val="24"/>
        </w:rPr>
        <w:t>Lese konseptene. - Lest</w:t>
      </w:r>
    </w:p>
    <w:p w:rsidR="31F7752A" w:rsidP="4E70091C" w:rsidRDefault="0DCE946B" w14:paraId="57FBD7A0" w14:textId="26EA55EE">
      <w:pPr>
        <w:pStyle w:val="Listeavsnitt"/>
        <w:ind w:left="360"/>
      </w:pPr>
    </w:p>
    <w:p w:rsidR="31F7752A" w:rsidP="4E70091C" w:rsidRDefault="0DCE946B" w14:paraId="0F51A53F" w14:textId="21025C07">
      <w:pPr>
        <w:pStyle w:val="Listeavsnitt"/>
        <w:ind w:left="360"/>
        <w:rPr>
          <w:b w:val="1"/>
          <w:bCs w:val="1"/>
          <w:sz w:val="24"/>
          <w:szCs w:val="24"/>
        </w:rPr>
      </w:pPr>
      <w:r>
        <w:br/>
      </w:r>
    </w:p>
    <w:p w:rsidRPr="00B16BCD" w:rsidR="00894450" w:rsidP="4E70091C" w:rsidRDefault="481932E3" w14:paraId="2497E758" w14:textId="161FD9CB">
      <w:pPr>
        <w:pStyle w:val="Listeavsnit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427D498E" w:rsidR="427D498E">
        <w:rPr>
          <w:b w:val="1"/>
          <w:bCs w:val="1"/>
          <w:sz w:val="24"/>
          <w:szCs w:val="24"/>
        </w:rPr>
        <w:t>To punkter til selvransakelse:</w:t>
      </w:r>
    </w:p>
    <w:p w:rsidR="427D498E" w:rsidP="427D498E" w:rsidRDefault="427D498E" w14:paraId="64A462FE" w14:textId="21A44B0D">
      <w:pPr>
        <w:pStyle w:val="Listeavsnitt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</w:p>
    <w:p w:rsidR="77818ED1" w:rsidP="12E34A97" w:rsidRDefault="77818ED1" w14:paraId="4F07C440" w14:textId="5B6E8D3D">
      <w:pPr>
        <w:pStyle w:val="paragraph"/>
        <w:numPr>
          <w:ilvl w:val="0"/>
          <w:numId w:val="24"/>
        </w:numPr>
        <w:spacing w:before="0" w:beforeAutospacing="off" w:after="0" w:afterAutospacing="off"/>
        <w:rPr>
          <w:rStyle w:val="eop"/>
          <w:rFonts w:ascii="Calibri" w:hAnsi="Calibri" w:cs="Calibri"/>
        </w:rPr>
      </w:pPr>
      <w:r w:rsidRPr="12E34A97" w:rsidR="77818ED1">
        <w:rPr>
          <w:rStyle w:val="normaltextrun"/>
          <w:rFonts w:ascii="Calibri" w:hAnsi="Calibri" w:cs="Calibri"/>
        </w:rPr>
        <w:t>Følger betrodde tjenere opp vervene sine? </w:t>
      </w:r>
      <w:r>
        <w:br/>
      </w:r>
      <w:r w:rsidRPr="12E34A97" w:rsidR="4117BB71">
        <w:rPr>
          <w:rStyle w:val="eop"/>
          <w:rFonts w:ascii="Calibri" w:hAnsi="Calibri" w:cs="Calibri"/>
        </w:rPr>
        <w:t xml:space="preserve">Det kommenteres at </w:t>
      </w:r>
      <w:r w:rsidRPr="12E34A97" w:rsidR="26ECD9B6">
        <w:rPr>
          <w:rStyle w:val="eop"/>
          <w:rFonts w:ascii="Calibri" w:hAnsi="Calibri" w:cs="Calibri"/>
        </w:rPr>
        <w:t>alle</w:t>
      </w:r>
      <w:r w:rsidRPr="12E34A97" w:rsidR="4117BB71">
        <w:rPr>
          <w:rStyle w:val="eop"/>
          <w:rFonts w:ascii="Calibri" w:hAnsi="Calibri" w:cs="Calibri"/>
        </w:rPr>
        <w:t xml:space="preserve"> ikke følger opp vervene </w:t>
      </w:r>
      <w:r w:rsidRPr="12E34A97" w:rsidR="047D97DC">
        <w:rPr>
          <w:rStyle w:val="eop"/>
          <w:rFonts w:ascii="Calibri" w:hAnsi="Calibri" w:cs="Calibri"/>
        </w:rPr>
        <w:t>sine</w:t>
      </w:r>
      <w:r w:rsidRPr="12E34A97" w:rsidR="4117BB71">
        <w:rPr>
          <w:rStyle w:val="eop"/>
          <w:rFonts w:ascii="Calibri" w:hAnsi="Calibri" w:cs="Calibri"/>
        </w:rPr>
        <w:t xml:space="preserve"> 100 %, i og med at det er fravær.</w:t>
      </w:r>
    </w:p>
    <w:p w:rsidR="12E34A97" w:rsidP="12E34A97" w:rsidRDefault="12E34A97" w14:paraId="104FC9C1" w14:textId="459AB44B">
      <w:pPr>
        <w:pStyle w:val="paragraph"/>
        <w:spacing w:before="0" w:beforeAutospacing="off" w:after="0" w:afterAutospacing="off"/>
        <w:ind w:left="720"/>
        <w:rPr>
          <w:rFonts w:ascii="Calibri" w:hAnsi="Calibri" w:cs="Calibri"/>
        </w:rPr>
      </w:pPr>
    </w:p>
    <w:p w:rsidR="77818ED1" w:rsidP="77818ED1" w:rsidRDefault="77818ED1" w14:paraId="7E31F250" w14:textId="3A7C2EAA">
      <w:pPr>
        <w:pStyle w:val="paragraph"/>
        <w:numPr>
          <w:ilvl w:val="0"/>
          <w:numId w:val="24"/>
        </w:numPr>
        <w:spacing w:before="0" w:beforeAutospacing="off" w:after="0" w:afterAutospacing="off"/>
        <w:rPr>
          <w:rStyle w:val="normaltextrun"/>
          <w:rFonts w:ascii="Calibri" w:hAnsi="Calibri" w:cs="Calibri"/>
        </w:rPr>
      </w:pPr>
      <w:r w:rsidRPr="77818ED1" w:rsidR="77818ED1">
        <w:rPr>
          <w:rStyle w:val="normaltextrun"/>
          <w:rFonts w:ascii="Calibri" w:hAnsi="Calibri" w:cs="Calibri"/>
        </w:rPr>
        <w:t>Er FU-komiteen tiltrekkende for nye medlemmer?</w:t>
      </w:r>
    </w:p>
    <w:p w:rsidR="77818ED1" w:rsidP="77818ED1" w:rsidRDefault="77818ED1" w14:paraId="29FD68AB" w14:textId="00D17EE7">
      <w:pPr>
        <w:pStyle w:val="paragraph"/>
        <w:spacing w:before="0" w:beforeAutospacing="off" w:after="0" w:afterAutospacing="off"/>
        <w:ind w:left="720"/>
        <w:rPr>
          <w:rFonts w:ascii="Calibri" w:hAnsi="Calibri" w:cs="Calibri"/>
        </w:rPr>
      </w:pPr>
      <w:r w:rsidRPr="12E34A97" w:rsidR="4FE682A0">
        <w:rPr>
          <w:rFonts w:ascii="Calibri" w:hAnsi="Calibri" w:cs="Calibri"/>
        </w:rPr>
        <w:t>Det er ikke mange observatører på møtene våre. Hvis vi ikke er gode på å ta vare på hverandre, er det gjerne ikke så tiltrekkende</w:t>
      </w:r>
      <w:r w:rsidRPr="12E34A97" w:rsidR="4015164D">
        <w:rPr>
          <w:rFonts w:ascii="Calibri" w:hAnsi="Calibri" w:cs="Calibri"/>
        </w:rPr>
        <w:t xml:space="preserve"> å gjøre FU-service. Vi mangler rutiner i så måte. </w:t>
      </w:r>
    </w:p>
    <w:p w:rsidR="52A516E0" w:rsidP="52A516E0" w:rsidRDefault="52A516E0" w14:paraId="7F5DE68F" w14:textId="6546A6DB">
      <w:pPr>
        <w:pStyle w:val="paragraph"/>
        <w:spacing w:before="0" w:beforeAutospacing="off" w:after="0" w:afterAutospacing="off"/>
        <w:ind w:left="720"/>
        <w:rPr>
          <w:rStyle w:val="normaltextrun"/>
          <w:rFonts w:ascii="Calibri" w:hAnsi="Calibri" w:cs="Calibri"/>
          <w:b w:val="1"/>
          <w:bCs w:val="1"/>
          <w:noProof w:val="0"/>
          <w:lang w:val="nb-NO"/>
        </w:rPr>
      </w:pPr>
    </w:p>
    <w:p w:rsidRPr="00141F92" w:rsidR="00141F92" w:rsidP="00141F92" w:rsidRDefault="00141F92" w14:paraId="58A9F130" w14:textId="2BD2BF02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normaltextrun"/>
          <w:rFonts w:ascii="Calibri" w:hAnsi="Calibri" w:cs="Calibri"/>
          <w:b/>
          <w:bCs/>
        </w:rPr>
      </w:pPr>
      <w:r w:rsidRPr="00141F92">
        <w:rPr>
          <w:rStyle w:val="normaltextrun"/>
          <w:rFonts w:ascii="Calibri" w:hAnsi="Calibri" w:cs="Calibri"/>
          <w:b/>
          <w:bCs/>
        </w:rPr>
        <w:t>Rapporter:</w:t>
      </w:r>
    </w:p>
    <w:p w:rsidR="00141F92" w:rsidP="00141F92" w:rsidRDefault="00141F92" w14:paraId="04FB4947" w14:textId="77777777">
      <w:pPr>
        <w:pStyle w:val="paragraph"/>
        <w:spacing w:before="0" w:beforeAutospacing="0" w:after="0" w:afterAutospacing="0"/>
        <w:ind w:left="360"/>
      </w:pPr>
    </w:p>
    <w:tbl>
      <w:tblPr>
        <w:tblStyle w:val="Tabellrutenett"/>
        <w:tblW w:w="8700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2310"/>
        <w:gridCol w:w="6390"/>
      </w:tblGrid>
      <w:tr w:rsidR="00E98804" w:rsidTr="12E34A97" w14:paraId="24E4DEDA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141F92" w14:paraId="78A7FD2D" w14:textId="3134E749">
            <w:r w:rsidR="0F7381E6">
              <w:rPr/>
              <w:t>Leder</w:t>
            </w:r>
          </w:p>
        </w:tc>
        <w:tc>
          <w:tcPr>
            <w:tcW w:w="6390" w:type="dxa"/>
            <w:tcMar/>
          </w:tcPr>
          <w:p w:rsidR="00E98804" w:rsidP="77818ED1" w:rsidRDefault="3DB60B35" w14:paraId="0896FBFB" w14:textId="6FE614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818ED1">
              <w:rPr/>
              <w:t>Sendt referat til web for publisering.</w:t>
            </w:r>
          </w:p>
          <w:p w:rsidR="00E98804" w:rsidP="77818ED1" w:rsidRDefault="3DB60B35" w14:paraId="61FA5629" w14:textId="00FC2F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818ED1">
              <w:rPr/>
              <w:t>Klargjort agenda for februar møte.</w:t>
            </w:r>
            <w:r w:rsidR="56C4F1EB">
              <w:rPr/>
              <w:t xml:space="preserve"> Har vært på </w:t>
            </w:r>
            <w:r w:rsidR="56C4F1EB">
              <w:rPr/>
              <w:t>Regionsmøte</w:t>
            </w:r>
            <w:r w:rsidR="56C4F1EB">
              <w:rPr/>
              <w:t xml:space="preserve"> og øvd på workshop.</w:t>
            </w:r>
          </w:p>
        </w:tc>
      </w:tr>
      <w:tr w:rsidR="00E98804" w:rsidTr="12E34A97" w14:paraId="7F947ED0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E98804" w14:paraId="2282F2BB" w14:textId="5C8E8732">
            <w:r>
              <w:t>Nestleder</w:t>
            </w:r>
          </w:p>
        </w:tc>
        <w:tc>
          <w:tcPr>
            <w:tcW w:w="6390" w:type="dxa"/>
            <w:tcMar/>
          </w:tcPr>
          <w:p w:rsidR="00E98804" w:rsidP="28039176" w:rsidRDefault="00E98804" w14:paraId="5A4418B4" w14:textId="29064653"/>
        </w:tc>
      </w:tr>
      <w:tr w:rsidR="00E98804" w:rsidTr="12E34A97" w14:paraId="0A07ADA3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E98804" w14:paraId="69E8A722" w14:textId="5D85DEBD">
            <w:r>
              <w:t>Kasserer</w:t>
            </w:r>
          </w:p>
        </w:tc>
        <w:tc>
          <w:tcPr>
            <w:tcW w:w="6390" w:type="dxa"/>
            <w:tcMar/>
          </w:tcPr>
          <w:p w:rsidR="00E98804" w:rsidP="0DCE946B" w:rsidRDefault="43243E7F" w14:paraId="13FACF62" w14:textId="6FD896C1">
            <w:r w:rsidR="2D2E67E5">
              <w:rPr/>
              <w:t>Har øvd på workshop og sjekket konto.</w:t>
            </w:r>
          </w:p>
        </w:tc>
      </w:tr>
      <w:tr w:rsidR="472ECEB8" w:rsidTr="12E34A97" w14:paraId="16A7F6A2" w14:textId="77777777">
        <w:trPr>
          <w:trHeight w:val="300"/>
        </w:trPr>
        <w:tc>
          <w:tcPr>
            <w:tcW w:w="2310" w:type="dxa"/>
            <w:tcMar/>
          </w:tcPr>
          <w:p w:rsidR="472ECEB8" w:rsidP="472ECEB8" w:rsidRDefault="5EDE5388" w14:paraId="1F55BA59" w14:textId="1DF6C8C0">
            <w:r w:rsidR="3D2D74B6">
              <w:rPr/>
              <w:t>Vara-kasserer</w:t>
            </w:r>
          </w:p>
        </w:tc>
        <w:tc>
          <w:tcPr>
            <w:tcW w:w="6390" w:type="dxa"/>
            <w:tcMar/>
          </w:tcPr>
          <w:p w:rsidR="472ECEB8" w:rsidP="4D7FB462" w:rsidRDefault="00700E4E" w14:paraId="6F9A63C3" w14:textId="51C08326">
            <w:r w:rsidR="3C76906B">
              <w:rPr/>
              <w:t>Intet å rapportere. Har vært i kontakt med leder.</w:t>
            </w:r>
          </w:p>
        </w:tc>
      </w:tr>
      <w:tr w:rsidR="00E98804" w:rsidTr="12E34A97" w14:paraId="7B49BB1D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E98804" w14:paraId="1345E06C" w14:textId="71C8FF0C">
            <w:r>
              <w:t>Ressursansvarlig</w:t>
            </w:r>
          </w:p>
        </w:tc>
        <w:tc>
          <w:tcPr>
            <w:tcW w:w="6390" w:type="dxa"/>
            <w:tcMar/>
          </w:tcPr>
          <w:p w:rsidR="00E98804" w:rsidP="3C692F5B" w:rsidRDefault="00E98804" w14:paraId="3C4BBB7A" w14:textId="7C2E83E6">
            <w:r w:rsidR="561AC96A">
              <w:rPr/>
              <w:t>Intet å rapportere.</w:t>
            </w:r>
          </w:p>
        </w:tc>
      </w:tr>
      <w:tr w:rsidR="3C692F5B" w:rsidTr="12E34A97" w14:paraId="3D1B801A" w14:textId="77777777">
        <w:trPr>
          <w:trHeight w:val="300"/>
        </w:trPr>
        <w:tc>
          <w:tcPr>
            <w:tcW w:w="2310" w:type="dxa"/>
            <w:tcMar/>
          </w:tcPr>
          <w:p w:rsidR="3C692F5B" w:rsidP="3C692F5B" w:rsidRDefault="3C692F5B" w14:paraId="3FC13A6B" w14:textId="2FAB2932">
            <w:r>
              <w:t>Vara ressursansvarlig</w:t>
            </w:r>
          </w:p>
        </w:tc>
        <w:tc>
          <w:tcPr>
            <w:tcW w:w="6390" w:type="dxa"/>
            <w:tcMar/>
          </w:tcPr>
          <w:p w:rsidR="3C692F5B" w:rsidP="12E34A97" w:rsidRDefault="3C692F5B" w14:paraId="55E33C95" w14:textId="2EB43053">
            <w:pPr>
              <w:pStyle w:val="Normal"/>
            </w:pPr>
            <w:r w:rsidR="163955E6">
              <w:rPr/>
              <w:t>Intet å rapportere.</w:t>
            </w:r>
          </w:p>
        </w:tc>
      </w:tr>
      <w:tr w:rsidR="00E98804" w:rsidTr="12E34A97" w14:paraId="44268A6B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E98804" w14:paraId="3B255F28" w14:textId="153BAF8D">
            <w:r>
              <w:t>Sekretær</w:t>
            </w:r>
          </w:p>
        </w:tc>
        <w:tc>
          <w:tcPr>
            <w:tcW w:w="6390" w:type="dxa"/>
            <w:tcMar/>
          </w:tcPr>
          <w:p w:rsidR="00E98804" w:rsidP="00E98804" w:rsidRDefault="48E6929A" w14:paraId="4C749196" w14:textId="3DD45478">
            <w:r w:rsidR="63A5C896">
              <w:rPr/>
              <w:t>Ingen rapport.</w:t>
            </w:r>
          </w:p>
        </w:tc>
      </w:tr>
      <w:tr w:rsidR="00E98804" w:rsidTr="12E34A97" w14:paraId="2A59BD2B" w14:textId="77777777">
        <w:trPr>
          <w:trHeight w:val="300"/>
        </w:trPr>
        <w:tc>
          <w:tcPr>
            <w:tcW w:w="2310" w:type="dxa"/>
            <w:tcMar/>
          </w:tcPr>
          <w:p w:rsidR="00E98804" w:rsidP="00E98804" w:rsidRDefault="00E98804" w14:paraId="3A5E639A" w14:textId="082BDCBE">
            <w:r>
              <w:t>Varasekretær</w:t>
            </w:r>
          </w:p>
        </w:tc>
        <w:tc>
          <w:tcPr>
            <w:tcW w:w="6390" w:type="dxa"/>
            <w:tcMar/>
          </w:tcPr>
          <w:p w:rsidR="00E98804" w:rsidP="61D2AD60" w:rsidRDefault="00E98804" w14:paraId="4FA88073" w14:textId="05F19A21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12E34A97" w:rsidR="35122BD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Har sammen med leder ferdigstilt referat for januar og sendt ut til </w:t>
            </w:r>
            <w:r w:rsidRPr="12E34A97" w:rsidR="35122BD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Webkomitéen</w:t>
            </w:r>
            <w:r w:rsidRPr="12E34A97" w:rsidR="35122BD2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. Har skrevet agenda for februar-møtet</w:t>
            </w:r>
            <w:r w:rsidRPr="12E34A97" w:rsidR="7BA2841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sammen med leder</w:t>
            </w:r>
            <w:r w:rsidRPr="12E34A97" w:rsidR="465C3760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.</w:t>
            </w:r>
          </w:p>
        </w:tc>
      </w:tr>
    </w:tbl>
    <w:p w:rsidRPr="008A558B" w:rsidR="440A72BD" w:rsidP="008A558B" w:rsidRDefault="21980AC6" w14:paraId="5B081E5D" w14:textId="5DD355F4">
      <w:pPr>
        <w:pStyle w:val="Listeavsnitt"/>
        <w:ind w:left="0"/>
        <w:rPr>
          <w:sz w:val="24"/>
          <w:szCs w:val="24"/>
        </w:rPr>
      </w:pPr>
      <w:r w:rsidRPr="4C408848" w:rsidR="4C408848">
        <w:rPr>
          <w:sz w:val="24"/>
          <w:szCs w:val="24"/>
        </w:rPr>
        <w:t xml:space="preserve">Rapporter tatt til etterretning. </w:t>
      </w:r>
    </w:p>
    <w:p w:rsidR="0DCE946B" w:rsidP="0DCE946B" w:rsidRDefault="0DCE946B" w14:paraId="6E55C990" w14:textId="1CFD81B1">
      <w:pPr>
        <w:pStyle w:val="Listeavsnitt"/>
        <w:ind w:left="0"/>
        <w:rPr>
          <w:sz w:val="24"/>
          <w:szCs w:val="24"/>
        </w:rPr>
      </w:pPr>
    </w:p>
    <w:p w:rsidRPr="004D00D2" w:rsidR="00FB2052" w:rsidP="005E5A48" w:rsidRDefault="519A3721" w14:paraId="4A5FBFA1" w14:textId="77777777">
      <w:pPr>
        <w:pStyle w:val="Listeavsnitt"/>
        <w:numPr>
          <w:ilvl w:val="0"/>
          <w:numId w:val="7"/>
        </w:numPr>
        <w:rPr>
          <w:b/>
          <w:bCs/>
          <w:sz w:val="24"/>
          <w:szCs w:val="24"/>
        </w:rPr>
      </w:pPr>
      <w:r w:rsidRPr="519A3721">
        <w:rPr>
          <w:b/>
          <w:bCs/>
          <w:sz w:val="24"/>
          <w:szCs w:val="24"/>
        </w:rPr>
        <w:t>Valg: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560"/>
        <w:gridCol w:w="2973"/>
        <w:gridCol w:w="2266"/>
      </w:tblGrid>
      <w:tr w:rsidRPr="00862539" w:rsidR="00862539" w:rsidTr="7017EE03" w14:paraId="353BDA9C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56475F6D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b/>
                <w:bCs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b/>
                <w:bCs/>
                <w:i/>
                <w:iCs/>
              </w:rPr>
              <w:t>VERV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4609E5B4" w:rsidRDefault="4609E5B4" w14:paraId="0B24AD92" w14:textId="25617D56">
            <w:pPr>
              <w:spacing w:after="0" w:line="254" w:lineRule="auto"/>
              <w:rPr>
                <w:rFonts w:ascii="Calibri" w:hAnsi="Calibri" w:eastAsia="Calibri" w:cs="Times New Roman"/>
                <w:b/>
                <w:bCs/>
                <w:i/>
                <w:iCs/>
              </w:rPr>
            </w:pPr>
            <w:r w:rsidRPr="4609E5B4">
              <w:rPr>
                <w:rFonts w:ascii="Calibri" w:hAnsi="Calibri" w:eastAsia="Calibri" w:cs="Times New Roman"/>
                <w:b/>
                <w:bCs/>
                <w:i/>
                <w:iCs/>
              </w:rPr>
              <w:t>RUSFRI TID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19236CC5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b/>
                <w:bCs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b/>
                <w:bCs/>
                <w:i/>
                <w:iCs/>
              </w:rPr>
              <w:t>VARIGHET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1D63BE9C" w:rsidRDefault="1D63BE9C" w14:paraId="7F1073EA" w14:textId="333ACB91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b/>
                <w:bCs/>
                <w:i/>
                <w:iCs/>
              </w:rPr>
            </w:pPr>
            <w:r w:rsidRPr="1D63BE9C">
              <w:rPr>
                <w:rFonts w:ascii="Calibri" w:hAnsi="Calibri" w:eastAsia="Calibri" w:cs="Times New Roman"/>
                <w:b/>
                <w:bCs/>
                <w:i/>
                <w:iCs/>
              </w:rPr>
              <w:t>MEDLEM</w:t>
            </w:r>
          </w:p>
        </w:tc>
      </w:tr>
      <w:tr w:rsidRPr="00862539" w:rsidR="00862539" w:rsidTr="7017EE03" w14:paraId="56AADB3E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543E5D3A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Leder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778B49A4" w14:textId="226CFD91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82C68DA" w:rsidRDefault="082C68DA" w14:paraId="35951509" w14:textId="7FE2B26F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82C68DA">
              <w:rPr>
                <w:rFonts w:ascii="Calibri" w:hAnsi="Calibri" w:eastAsia="Calibri" w:cs="Times New Roman"/>
                <w:i/>
                <w:iCs/>
              </w:rPr>
              <w:t xml:space="preserve">2 år – valgt </w:t>
            </w:r>
            <w:proofErr w:type="spellStart"/>
            <w:r w:rsidRPr="082C68DA">
              <w:rPr>
                <w:rFonts w:ascii="Calibri" w:hAnsi="Calibri" w:eastAsia="Calibri" w:cs="Times New Roman"/>
                <w:i/>
                <w:iCs/>
              </w:rPr>
              <w:t>okt</w:t>
            </w:r>
            <w:proofErr w:type="spellEnd"/>
            <w:r w:rsidRPr="082C68DA">
              <w:rPr>
                <w:rFonts w:ascii="Calibri" w:hAnsi="Calibri" w:eastAsia="Calibri" w:cs="Times New Roman"/>
                <w:i/>
                <w:iCs/>
              </w:rPr>
              <w:t xml:space="preserve">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82C68DA" w:rsidRDefault="082C68DA" w14:paraId="3354C8DF" w14:textId="3CE62B6F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82C68DA">
              <w:rPr>
                <w:rFonts w:ascii="Calibri" w:hAnsi="Calibri" w:eastAsia="Calibri" w:cs="Times New Roman"/>
                <w:i/>
                <w:iCs/>
              </w:rPr>
              <w:t>Lars Arne</w:t>
            </w:r>
          </w:p>
        </w:tc>
      </w:tr>
      <w:tr w:rsidRPr="00862539" w:rsidR="00862539" w:rsidTr="7017EE03" w14:paraId="5C62BBBE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73A9B742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Nestleder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50E841BB" w14:textId="1DEB6370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82C68DA" w:rsidRDefault="082C68DA" w14:paraId="792E8C5B" w14:textId="53D25603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82C68DA">
              <w:rPr>
                <w:rFonts w:ascii="Calibri" w:hAnsi="Calibri" w:eastAsia="Calibri" w:cs="Times New Roman"/>
                <w:i/>
                <w:iCs/>
              </w:rPr>
              <w:t>2 år –</w:t>
            </w:r>
            <w:r w:rsidRPr="082C68DA">
              <w:rPr>
                <w:rFonts w:ascii="Calibri" w:hAnsi="Calibri" w:eastAsia="Calibri" w:cs="Times New Roman"/>
                <w:i/>
                <w:iCs/>
                <w:color w:val="FF0000"/>
              </w:rPr>
              <w:t xml:space="preserve"> ledig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82C68DA" w:rsidRDefault="00862539" w14:paraId="09CB6EB5" w14:textId="67A1ACED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</w:p>
        </w:tc>
      </w:tr>
      <w:tr w:rsidRPr="00862539" w:rsidR="00862539" w:rsidTr="7017EE03" w14:paraId="49CA8977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52C94562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Kasserer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0E77A6E2" w14:textId="7C0B5C5D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4861E161" w:rsidRDefault="4861E161" w14:paraId="1F49DD42" w14:textId="7B6432C0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  <w:color w:val="FF0000"/>
              </w:rPr>
            </w:pPr>
            <w:r w:rsidRPr="4861E161">
              <w:rPr>
                <w:rFonts w:ascii="Calibri" w:hAnsi="Calibri" w:eastAsia="Calibri" w:cs="Times New Roman"/>
                <w:i/>
                <w:iCs/>
              </w:rPr>
              <w:t>2 år – Valgt mars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4861E161" w:rsidRDefault="4861E161" w14:paraId="6FB9E672" w14:textId="037B2CC9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4861E161">
              <w:rPr>
                <w:rFonts w:ascii="Calibri" w:hAnsi="Calibri" w:eastAsia="Calibri" w:cs="Times New Roman"/>
                <w:i/>
                <w:iCs/>
              </w:rPr>
              <w:t>Marit</w:t>
            </w:r>
          </w:p>
        </w:tc>
      </w:tr>
      <w:tr w:rsidRPr="00862539" w:rsidR="00862539" w:rsidTr="7017EE03" w14:paraId="07E6C274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7A08835A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Vara kasserer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33A40DD4" w14:textId="3CDA6A01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A161A36" w:rsidRDefault="0A161A36" w14:paraId="37B35ADA" w14:textId="06A3E833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  <w:color w:val="FF0000"/>
              </w:rPr>
            </w:pPr>
            <w:r w:rsidRPr="0A161A36">
              <w:rPr>
                <w:rFonts w:ascii="Calibri" w:hAnsi="Calibri" w:eastAsia="Calibri" w:cs="Times New Roman"/>
                <w:i/>
                <w:iCs/>
              </w:rPr>
              <w:t xml:space="preserve">2 år – valgt </w:t>
            </w:r>
            <w:proofErr w:type="spellStart"/>
            <w:r w:rsidRPr="0A161A36">
              <w:rPr>
                <w:rFonts w:ascii="Calibri" w:hAnsi="Calibri" w:eastAsia="Calibri" w:cs="Times New Roman"/>
                <w:i/>
                <w:iCs/>
              </w:rPr>
              <w:t>feb</w:t>
            </w:r>
            <w:proofErr w:type="spellEnd"/>
            <w:r w:rsidRPr="0A161A36">
              <w:rPr>
                <w:rFonts w:ascii="Calibri" w:hAnsi="Calibri" w:eastAsia="Calibri" w:cs="Times New Roman"/>
                <w:i/>
                <w:iCs/>
              </w:rPr>
              <w:t xml:space="preserve">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A161A36" w:rsidRDefault="0A161A36" w14:paraId="76B1390E" w14:textId="0D309461">
            <w:pPr>
              <w:spacing w:after="0" w:line="254" w:lineRule="auto"/>
              <w:rPr>
                <w:rFonts w:ascii="Calibri" w:hAnsi="Calibri" w:eastAsia="Calibri" w:cs="Times New Roman"/>
                <w:i/>
                <w:iCs/>
              </w:rPr>
            </w:pPr>
            <w:r w:rsidRPr="0A161A36">
              <w:rPr>
                <w:rFonts w:ascii="Calibri" w:hAnsi="Calibri" w:eastAsia="Calibri" w:cs="Times New Roman"/>
                <w:i/>
                <w:iCs/>
              </w:rPr>
              <w:t>Ken</w:t>
            </w:r>
          </w:p>
        </w:tc>
      </w:tr>
      <w:tr w:rsidRPr="00862539" w:rsidR="00862539" w:rsidTr="7017EE03" w14:paraId="0556D3AB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3ABE9310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Sekretær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3C1CAC1F" w14:textId="6E22BF6E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4861E161" w:rsidRDefault="4861E161" w14:paraId="3303FCE6" w14:textId="5FC9FDC5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  <w:color w:val="FF0000"/>
              </w:rPr>
            </w:pPr>
            <w:r w:rsidRPr="4861E161">
              <w:rPr>
                <w:rFonts w:ascii="Calibri" w:hAnsi="Calibri" w:eastAsia="Calibri" w:cs="Times New Roman"/>
                <w:i/>
                <w:iCs/>
              </w:rPr>
              <w:t>2 år – valgt mars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4861E161" w:rsidRDefault="4861E161" w14:paraId="3B09E304" w14:textId="76176710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4861E161">
              <w:rPr>
                <w:rFonts w:ascii="Calibri" w:hAnsi="Calibri" w:eastAsia="Calibri" w:cs="Times New Roman"/>
                <w:i/>
                <w:iCs/>
              </w:rPr>
              <w:t>Eileen</w:t>
            </w:r>
          </w:p>
        </w:tc>
      </w:tr>
      <w:tr w:rsidRPr="00862539" w:rsidR="00862539" w:rsidTr="7017EE03" w14:paraId="727F6C95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6F02F7F9" w14:textId="7777777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>Vara sekretær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5FEFF5C7" w14:textId="01BB3F5C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2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017EE03" w:rsidRDefault="5EDE5388" w14:paraId="13B4C9E8" w14:textId="6F1F66CD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 w:val="1"/>
                <w:iCs w:val="1"/>
                <w:color w:val="FF0000"/>
              </w:rPr>
            </w:pPr>
            <w:r w:rsidRPr="7017EE03" w:rsidR="7017EE03">
              <w:rPr>
                <w:rFonts w:ascii="Calibri" w:hAnsi="Calibri" w:eastAsia="Calibri" w:cs="Times New Roman"/>
                <w:i w:val="1"/>
                <w:iCs w:val="1"/>
              </w:rPr>
              <w:t>2 år –</w:t>
            </w:r>
            <w:r w:rsidRPr="7017EE03" w:rsidR="7017EE03">
              <w:rPr>
                <w:rFonts w:ascii="Calibri" w:hAnsi="Calibri" w:eastAsia="Calibri" w:cs="Times New Roman"/>
                <w:i w:val="1"/>
                <w:iCs w:val="1"/>
                <w:color w:val="FF0000"/>
              </w:rPr>
              <w:t xml:space="preserve"> </w:t>
            </w:r>
            <w:r w:rsidRPr="7017EE03" w:rsidR="7017EE03">
              <w:rPr>
                <w:rFonts w:ascii="Calibri" w:hAnsi="Calibri" w:eastAsia="Calibri" w:cs="Times New Roman"/>
                <w:i w:val="1"/>
                <w:iCs w:val="1"/>
                <w:color w:val="000000" w:themeColor="text1" w:themeTint="FF" w:themeShade="FF"/>
              </w:rPr>
              <w:t xml:space="preserve">valgt </w:t>
            </w:r>
            <w:r w:rsidRPr="7017EE03" w:rsidR="7017EE03">
              <w:rPr>
                <w:rFonts w:ascii="Calibri" w:hAnsi="Calibri" w:eastAsia="Calibri" w:cs="Times New Roman"/>
                <w:i w:val="1"/>
                <w:iCs w:val="1"/>
                <w:color w:val="000000" w:themeColor="text1" w:themeTint="FF" w:themeShade="FF"/>
              </w:rPr>
              <w:t>sep</w:t>
            </w:r>
            <w:r w:rsidRPr="7017EE03" w:rsidR="7017EE03">
              <w:rPr>
                <w:rFonts w:ascii="Calibri" w:hAnsi="Calibri" w:eastAsia="Calibri" w:cs="Times New Roman"/>
                <w:i w:val="1"/>
                <w:iCs w:val="1"/>
                <w:color w:val="000000" w:themeColor="text1" w:themeTint="FF" w:themeShade="FF"/>
              </w:rPr>
              <w:t xml:space="preserve"> 2025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017EE03" w:rsidRDefault="00862539" w14:paraId="19B2915D" w14:textId="56CA7B22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 w:val="1"/>
                <w:iCs w:val="1"/>
              </w:rPr>
            </w:pPr>
            <w:r w:rsidRPr="7017EE03" w:rsidR="7017EE03">
              <w:rPr>
                <w:rFonts w:ascii="Calibri" w:hAnsi="Calibri" w:eastAsia="Calibri" w:cs="Times New Roman"/>
                <w:i w:val="1"/>
                <w:iCs w:val="1"/>
              </w:rPr>
              <w:t>Dag</w:t>
            </w:r>
          </w:p>
        </w:tc>
      </w:tr>
      <w:tr w:rsidRPr="00862539" w:rsidR="00862539" w:rsidTr="7017EE03" w14:paraId="53B341AA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45282A" w14:paraId="1D757B21" w14:textId="47D66E62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>
              <w:rPr>
                <w:rFonts w:ascii="Calibri" w:hAnsi="Calibri" w:eastAsia="Calibri" w:cs="Times New Roman"/>
                <w:i/>
                <w:iCs/>
              </w:rPr>
              <w:t>Ressurs</w:t>
            </w:r>
            <w:r w:rsidRPr="00862539" w:rsidR="00862539">
              <w:rPr>
                <w:rFonts w:ascii="Calibri" w:hAnsi="Calibri" w:eastAsia="Calibri" w:cs="Times New Roman"/>
                <w:i/>
                <w:iCs/>
              </w:rPr>
              <w:t>ansvarlig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3F016326" w14:textId="23112AEB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3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E7CA212" w:rsidRDefault="7E7CA212" w14:paraId="3345918E" w14:textId="16BAB88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  <w:color w:val="FF0000"/>
              </w:rPr>
            </w:pPr>
            <w:r w:rsidRPr="7E7CA212">
              <w:rPr>
                <w:rFonts w:ascii="Calibri" w:hAnsi="Calibri" w:eastAsia="Calibri" w:cs="Times New Roman"/>
                <w:i/>
                <w:iCs/>
              </w:rPr>
              <w:t>2 år – valgt nov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E7CA212" w:rsidRDefault="7E7CA212" w14:paraId="0EEDCBE1" w14:textId="45A387DF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7E7CA212">
              <w:rPr>
                <w:rFonts w:ascii="Calibri" w:hAnsi="Calibri" w:eastAsia="Calibri" w:cs="Times New Roman"/>
                <w:i/>
                <w:iCs/>
              </w:rPr>
              <w:t>Lena</w:t>
            </w:r>
          </w:p>
        </w:tc>
      </w:tr>
      <w:tr w:rsidRPr="00862539" w:rsidR="00862539" w:rsidTr="7017EE03" w14:paraId="1AA43BA4" w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00862539" w:rsidRDefault="00862539" w14:paraId="1EEB092D" w14:textId="3196DFA4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00862539">
              <w:rPr>
                <w:rFonts w:ascii="Calibri" w:hAnsi="Calibri" w:eastAsia="Calibri" w:cs="Times New Roman"/>
                <w:i/>
                <w:iCs/>
              </w:rPr>
              <w:t xml:space="preserve">Vara </w:t>
            </w:r>
            <w:r w:rsidR="0045282A">
              <w:rPr>
                <w:rFonts w:ascii="Calibri" w:hAnsi="Calibri" w:eastAsia="Calibri" w:cs="Times New Roman"/>
                <w:i/>
                <w:iCs/>
              </w:rPr>
              <w:t>ressursansvarlig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2DD671F5" w:rsidRDefault="2DD671F5" w14:paraId="39CBC4D6" w14:textId="20765D27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2DD671F5">
              <w:rPr>
                <w:rFonts w:ascii="Calibri" w:hAnsi="Calibri" w:eastAsia="Calibri" w:cs="Times New Roman"/>
                <w:i/>
                <w:iCs/>
              </w:rPr>
              <w:t>2 år</w:t>
            </w:r>
          </w:p>
        </w:tc>
        <w:tc>
          <w:tcPr>
            <w:tcW w:w="2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E7CA212" w:rsidRDefault="7E7CA212" w14:paraId="594B1624" w14:textId="72DC2854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  <w:color w:val="FF0000"/>
              </w:rPr>
            </w:pPr>
            <w:r w:rsidRPr="7E7CA212">
              <w:rPr>
                <w:rFonts w:ascii="Calibri" w:hAnsi="Calibri" w:eastAsia="Calibri" w:cs="Times New Roman"/>
                <w:i/>
                <w:iCs/>
              </w:rPr>
              <w:t>2 år – valgt nov 2024</w:t>
            </w:r>
          </w:p>
        </w:tc>
        <w:tc>
          <w:tcPr>
            <w:tcW w:w="2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9" w:rsidR="00862539" w:rsidP="7E7CA212" w:rsidRDefault="7E7CA212" w14:paraId="309D3919" w14:textId="0A35171C">
            <w:pPr>
              <w:suppressAutoHyphens/>
              <w:autoSpaceDN w:val="0"/>
              <w:spacing w:after="0" w:line="254" w:lineRule="auto"/>
              <w:textAlignment w:val="baseline"/>
              <w:rPr>
                <w:rFonts w:ascii="Calibri" w:hAnsi="Calibri" w:eastAsia="Calibri" w:cs="Times New Roman"/>
                <w:i/>
                <w:iCs/>
              </w:rPr>
            </w:pPr>
            <w:r w:rsidRPr="7E7CA212">
              <w:rPr>
                <w:rFonts w:ascii="Calibri" w:hAnsi="Calibri" w:eastAsia="Calibri" w:cs="Times New Roman"/>
                <w:i/>
                <w:iCs/>
              </w:rPr>
              <w:t>Frank</w:t>
            </w:r>
          </w:p>
        </w:tc>
      </w:tr>
    </w:tbl>
    <w:p w:rsidR="00862539" w:rsidP="440A72BD" w:rsidRDefault="5CD144A2" w14:paraId="2990C7F7" w14:textId="74594FBE">
      <w:r>
        <w:t xml:space="preserve">Leder velges av </w:t>
      </w:r>
      <w:proofErr w:type="spellStart"/>
      <w:r w:rsidR="0096673E">
        <w:t>Regionsmøte</w:t>
      </w:r>
      <w:proofErr w:type="spellEnd"/>
      <w:r>
        <w:t xml:space="preserve">. Alle andre velges inn på komitemøte. </w:t>
      </w:r>
      <w:r w:rsidR="43BC0641">
        <w:br/>
      </w:r>
    </w:p>
    <w:p w:rsidR="4E6C23A6" w:rsidP="42C04D6D" w:rsidRDefault="42C04D6D" w14:paraId="7AB4E53B" w14:textId="4E28A1BA">
      <w:pPr>
        <w:pStyle w:val="Listeavsnitt"/>
        <w:numPr>
          <w:ilvl w:val="0"/>
          <w:numId w:val="10"/>
        </w:numPr>
        <w:rPr>
          <w:b/>
          <w:bCs/>
          <w:sz w:val="24"/>
          <w:szCs w:val="24"/>
        </w:rPr>
      </w:pPr>
      <w:r w:rsidRPr="07779D2E" w:rsidR="07779D2E">
        <w:rPr>
          <w:b w:val="1"/>
          <w:bCs w:val="1"/>
          <w:sz w:val="24"/>
          <w:szCs w:val="24"/>
        </w:rPr>
        <w:t>Nye Oppgaver</w:t>
      </w:r>
      <w:r>
        <w:br/>
      </w:r>
    </w:p>
    <w:p w:rsidR="4E70091C" w:rsidP="690E0B87" w:rsidRDefault="4E70091C" w14:paraId="41C212D3" w14:textId="28C4905F">
      <w:pPr>
        <w:pStyle w:val="Listeavsnitt"/>
        <w:numPr>
          <w:ilvl w:val="1"/>
          <w:numId w:val="10"/>
        </w:numPr>
        <w:spacing w:after="0"/>
        <w:rPr>
          <w:sz w:val="24"/>
          <w:szCs w:val="24"/>
        </w:rPr>
      </w:pPr>
      <w:r w:rsidRPr="690E0B87" w:rsidR="690E0B87">
        <w:rPr>
          <w:sz w:val="24"/>
          <w:szCs w:val="24"/>
        </w:rPr>
        <w:t>Workshop på NA treff i Meråker 27.2. - 1.3. Tema 11. Trinnet - Bønn og meditasjon</w:t>
      </w:r>
    </w:p>
    <w:p w:rsidR="0A3AE6A6" w:rsidP="0A3AE6A6" w:rsidRDefault="0A3AE6A6" w14:paraId="79370764" w14:textId="552309BD">
      <w:pPr>
        <w:spacing w:after="0"/>
      </w:pPr>
    </w:p>
    <w:p w:rsidR="2F86E67D" w:rsidP="00141F92" w:rsidRDefault="5D64D92C" w14:paraId="288747D7" w14:textId="737A0D15">
      <w:pPr>
        <w:rPr>
          <w:b/>
          <w:bCs/>
        </w:rPr>
      </w:pPr>
      <w:r w:rsidRPr="5D64D92C">
        <w:rPr>
          <w:b/>
          <w:bCs/>
        </w:rPr>
        <w:t xml:space="preserve">Saker: </w:t>
      </w:r>
    </w:p>
    <w:p w:rsidR="56194505" w:rsidP="2B0AB03E" w:rsidRDefault="56194505" w14:paraId="6C873EB4" w14:textId="7F579367">
      <w:pPr>
        <w:suppressLineNumbers w:val="0"/>
        <w:bidi w:val="0"/>
        <w:spacing w:before="0" w:beforeAutospacing="off" w:after="160" w:afterAutospacing="off" w:line="257" w:lineRule="auto"/>
        <w:ind/>
        <w:rPr>
          <w:b w:val="0"/>
          <w:bCs w:val="0"/>
        </w:rPr>
      </w:pPr>
      <w:r w:rsidRPr="12E34A97" w:rsidR="7A126204">
        <w:rPr>
          <w:b w:val="1"/>
          <w:bCs w:val="1"/>
        </w:rPr>
        <w:t>00/26 - Økonomisk status</w:t>
      </w:r>
      <w:r>
        <w:br/>
      </w:r>
      <w:r w:rsidRPr="12E34A97" w:rsidR="2AEB53AF">
        <w:rPr>
          <w:b w:val="1"/>
          <w:bCs w:val="1"/>
        </w:rPr>
        <w:t>Kasserer rapporterer muntlig – ingen transaksjoner.</w:t>
      </w:r>
    </w:p>
    <w:p w:rsidR="77818ED1" w:rsidP="77818ED1" w:rsidRDefault="77818ED1" w14:paraId="439B7687" w14:textId="0D2A6D9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b w:val="1"/>
          <w:bCs w:val="1"/>
        </w:rPr>
      </w:pPr>
      <w:r w:rsidRPr="77818ED1" w:rsidR="77818ED1">
        <w:rPr>
          <w:b w:val="1"/>
          <w:bCs w:val="1"/>
        </w:rPr>
        <w:t>04/26</w:t>
      </w:r>
      <w:r>
        <w:tab/>
      </w:r>
      <w:r w:rsidRPr="77818ED1" w:rsidR="77818ED1">
        <w:rPr>
          <w:b w:val="1"/>
          <w:bCs w:val="1"/>
        </w:rPr>
        <w:t>Office 365</w:t>
      </w:r>
      <w:r>
        <w:br/>
      </w:r>
      <w:r w:rsidR="77818ED1">
        <w:rPr>
          <w:b w:val="0"/>
          <w:bCs w:val="0"/>
        </w:rPr>
        <w:t>Status?</w:t>
      </w:r>
    </w:p>
    <w:p w:rsidR="4D3334A8" w:rsidP="12E34A97" w:rsidRDefault="4D3334A8" w14:paraId="69ACE14D" w14:textId="0ACBC1E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 w:hanging="0"/>
        <w:jc w:val="left"/>
        <w:rPr>
          <w:b w:val="0"/>
          <w:bCs w:val="0"/>
        </w:rPr>
      </w:pPr>
      <w:r w:rsidR="752A518E">
        <w:rPr>
          <w:b w:val="0"/>
          <w:bCs w:val="0"/>
        </w:rPr>
        <w:t>Noen av medlemmene er kommet inn på den nye eposten. De som ennå ikke har kommet inn, jobber med saken.</w:t>
      </w:r>
    </w:p>
    <w:p w:rsidR="1B9A0421" w:rsidP="12E34A97" w:rsidRDefault="1B9A0421" w14:paraId="174F4656" w14:textId="4E059B9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 w:hanging="0"/>
        <w:jc w:val="left"/>
        <w:rPr>
          <w:b w:val="0"/>
          <w:bCs w:val="0"/>
        </w:rPr>
      </w:pPr>
      <w:r w:rsidRPr="12E34A97" w:rsidR="1B9A0421">
        <w:rPr>
          <w:b w:val="1"/>
          <w:bCs w:val="1"/>
        </w:rPr>
        <w:t xml:space="preserve">05/26 Rapport </w:t>
      </w:r>
      <w:r w:rsidRPr="12E34A97" w:rsidR="1B9A0421">
        <w:rPr>
          <w:b w:val="1"/>
          <w:bCs w:val="1"/>
        </w:rPr>
        <w:t>Regionsmøte</w:t>
      </w:r>
    </w:p>
    <w:p w:rsidR="1B9A0421" w:rsidP="12E34A97" w:rsidRDefault="1B9A0421" w14:paraId="5CBEA0D5" w14:textId="3A7451C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 w:hanging="0"/>
        <w:jc w:val="left"/>
        <w:rPr>
          <w:b w:val="0"/>
          <w:bCs w:val="0"/>
        </w:rPr>
      </w:pPr>
      <w:r w:rsidR="1B9A0421">
        <w:rPr>
          <w:b w:val="0"/>
          <w:bCs w:val="0"/>
        </w:rPr>
        <w:t>Rapporter finnes i samledokumentet</w:t>
      </w:r>
      <w:r w:rsidR="6AD400CA">
        <w:rPr>
          <w:b w:val="0"/>
          <w:bCs w:val="0"/>
        </w:rPr>
        <w:t>.</w:t>
      </w:r>
    </w:p>
    <w:p w:rsidR="12E34A97" w:rsidP="12E34A97" w:rsidRDefault="12E34A97" w14:paraId="7DE50D1E" w14:textId="029FD43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 w:hanging="0"/>
        <w:jc w:val="left"/>
        <w:rPr>
          <w:b w:val="0"/>
          <w:bCs w:val="0"/>
        </w:rPr>
      </w:pPr>
    </w:p>
    <w:p w:rsidR="0F227F4A" w:rsidP="5B5B8AFC" w:rsidRDefault="0F227F4A" w14:paraId="1773B711" w14:textId="4CB54552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1"/>
          <w:bCs w:val="1"/>
          <w:sz w:val="22"/>
          <w:szCs w:val="22"/>
        </w:rPr>
      </w:pPr>
      <w:r w:rsidRPr="77818ED1" w:rsidR="77818ED1">
        <w:rPr>
          <w:b w:val="1"/>
          <w:bCs w:val="1"/>
        </w:rPr>
        <w:t>Eventuelt:</w:t>
      </w:r>
    </w:p>
    <w:p w:rsidR="41ED5986" w:rsidP="41ED5986" w:rsidRDefault="41ED5986" w14:paraId="0C282FCB" w14:textId="33EF5329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1"/>
          <w:bCs w:val="1"/>
          <w:sz w:val="22"/>
          <w:szCs w:val="22"/>
        </w:rPr>
      </w:pPr>
      <w:r w:rsidRPr="12E34A97" w:rsidR="151F690A">
        <w:rPr>
          <w:b w:val="1"/>
          <w:bCs w:val="1"/>
          <w:sz w:val="22"/>
          <w:szCs w:val="22"/>
        </w:rPr>
        <w:t xml:space="preserve">Hva </w:t>
      </w:r>
      <w:r w:rsidRPr="12E34A97" w:rsidR="334D4F52">
        <w:rPr>
          <w:b w:val="1"/>
          <w:bCs w:val="1"/>
          <w:sz w:val="22"/>
          <w:szCs w:val="22"/>
        </w:rPr>
        <w:t>kan vi som komit</w:t>
      </w:r>
      <w:r w:rsidRPr="12E34A97" w:rsidR="4637F4E4">
        <w:rPr>
          <w:b w:val="1"/>
          <w:bCs w:val="1"/>
          <w:sz w:val="22"/>
          <w:szCs w:val="22"/>
        </w:rPr>
        <w:t>é</w:t>
      </w:r>
      <w:r w:rsidRPr="12E34A97" w:rsidR="334D4F52">
        <w:rPr>
          <w:b w:val="1"/>
          <w:bCs w:val="1"/>
          <w:sz w:val="22"/>
          <w:szCs w:val="22"/>
        </w:rPr>
        <w:t xml:space="preserve"> bidra med når verv ikke følges opp?</w:t>
      </w:r>
    </w:p>
    <w:p w:rsidR="0C82534B" w:rsidP="12E34A97" w:rsidRDefault="0C82534B" w14:paraId="590C4A4D" w14:textId="3A527385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0"/>
          <w:bCs w:val="0"/>
          <w:sz w:val="22"/>
          <w:szCs w:val="22"/>
        </w:rPr>
      </w:pPr>
      <w:r w:rsidRPr="12E34A97" w:rsidR="0C82534B">
        <w:rPr>
          <w:b w:val="0"/>
          <w:bCs w:val="0"/>
          <w:sz w:val="22"/>
          <w:szCs w:val="22"/>
        </w:rPr>
        <w:t xml:space="preserve">Vi har en Messenger-gruppe, og muligheter for å sende </w:t>
      </w:r>
      <w:r w:rsidRPr="12E34A97" w:rsidR="0C82534B">
        <w:rPr>
          <w:b w:val="0"/>
          <w:bCs w:val="0"/>
          <w:sz w:val="22"/>
          <w:szCs w:val="22"/>
        </w:rPr>
        <w:t>sms</w:t>
      </w:r>
      <w:r w:rsidRPr="12E34A97" w:rsidR="0C82534B">
        <w:rPr>
          <w:b w:val="0"/>
          <w:bCs w:val="0"/>
          <w:sz w:val="22"/>
          <w:szCs w:val="22"/>
        </w:rPr>
        <w:t xml:space="preserve"> til en som ikke følger opp vervet. Det kommenteres at vi også må kunne tillate oss å ringe </w:t>
      </w:r>
      <w:r w:rsidRPr="12E34A97" w:rsidR="60B943AF">
        <w:rPr>
          <w:b w:val="0"/>
          <w:bCs w:val="0"/>
          <w:sz w:val="22"/>
          <w:szCs w:val="22"/>
        </w:rPr>
        <w:t>om noen blir fraværende</w:t>
      </w:r>
      <w:r w:rsidRPr="12E34A97" w:rsidR="0C82534B">
        <w:rPr>
          <w:b w:val="0"/>
          <w:bCs w:val="0"/>
          <w:sz w:val="22"/>
          <w:szCs w:val="22"/>
        </w:rPr>
        <w:t>.</w:t>
      </w:r>
      <w:r w:rsidRPr="12E34A97" w:rsidR="232E2DD6">
        <w:rPr>
          <w:b w:val="0"/>
          <w:bCs w:val="0"/>
          <w:sz w:val="22"/>
          <w:szCs w:val="22"/>
        </w:rPr>
        <w:t xml:space="preserve"> Det </w:t>
      </w:r>
      <w:r w:rsidRPr="12E34A97" w:rsidR="1DC6679A">
        <w:rPr>
          <w:b w:val="0"/>
          <w:bCs w:val="0"/>
          <w:sz w:val="22"/>
          <w:szCs w:val="22"/>
        </w:rPr>
        <w:t>kommenteres</w:t>
      </w:r>
      <w:r w:rsidRPr="12E34A97" w:rsidR="232E2DD6">
        <w:rPr>
          <w:b w:val="0"/>
          <w:bCs w:val="0"/>
          <w:sz w:val="22"/>
          <w:szCs w:val="22"/>
        </w:rPr>
        <w:t xml:space="preserve"> at vi godt kan lage en slags føring/prosedyre for hvordan vi går frem ved </w:t>
      </w:r>
      <w:r w:rsidRPr="12E34A97" w:rsidR="5F0FAC3C">
        <w:rPr>
          <w:b w:val="0"/>
          <w:bCs w:val="0"/>
          <w:sz w:val="22"/>
          <w:szCs w:val="22"/>
        </w:rPr>
        <w:t>fravær</w:t>
      </w:r>
      <w:r w:rsidRPr="12E34A97" w:rsidR="232E2DD6">
        <w:rPr>
          <w:b w:val="0"/>
          <w:bCs w:val="0"/>
          <w:sz w:val="22"/>
          <w:szCs w:val="22"/>
        </w:rPr>
        <w:t xml:space="preserve"> – slik at det </w:t>
      </w:r>
      <w:r w:rsidRPr="12E34A97" w:rsidR="232E2DD6">
        <w:rPr>
          <w:b w:val="0"/>
          <w:bCs w:val="0"/>
          <w:sz w:val="22"/>
          <w:szCs w:val="22"/>
        </w:rPr>
        <w:t>fremkommer</w:t>
      </w:r>
      <w:r w:rsidRPr="12E34A97" w:rsidR="232E2DD6">
        <w:rPr>
          <w:b w:val="0"/>
          <w:bCs w:val="0"/>
          <w:sz w:val="22"/>
          <w:szCs w:val="22"/>
        </w:rPr>
        <w:t xml:space="preserve"> at vi gjør dette av kjærlighet</w:t>
      </w:r>
      <w:r w:rsidRPr="12E34A97" w:rsidR="38F12F02">
        <w:rPr>
          <w:b w:val="0"/>
          <w:bCs w:val="0"/>
          <w:sz w:val="22"/>
          <w:szCs w:val="22"/>
        </w:rPr>
        <w:t>, og stille oss spørsmålet - “hva er vi komfortable med”?</w:t>
      </w:r>
    </w:p>
    <w:p w:rsidR="38F12F02" w:rsidP="12E34A97" w:rsidRDefault="38F12F02" w14:paraId="77F0BE6C" w14:textId="4802770B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0"/>
          <w:bCs w:val="0"/>
          <w:sz w:val="22"/>
          <w:szCs w:val="22"/>
        </w:rPr>
      </w:pPr>
      <w:r w:rsidRPr="12E34A97" w:rsidR="38F12F02">
        <w:rPr>
          <w:b w:val="0"/>
          <w:bCs w:val="0"/>
          <w:sz w:val="22"/>
          <w:szCs w:val="22"/>
        </w:rPr>
        <w:t xml:space="preserve">Tidligere har vi brukt ordet “frigitt” - det kan være en kjærlighetsfull måte å hjelpe noen </w:t>
      </w:r>
      <w:r w:rsidRPr="12E34A97" w:rsidR="7DFACAC8">
        <w:rPr>
          <w:b w:val="0"/>
          <w:bCs w:val="0"/>
          <w:sz w:val="22"/>
          <w:szCs w:val="22"/>
        </w:rPr>
        <w:t xml:space="preserve">med </w:t>
      </w:r>
      <w:r w:rsidRPr="12E34A97" w:rsidR="38F12F02">
        <w:rPr>
          <w:b w:val="0"/>
          <w:bCs w:val="0"/>
          <w:sz w:val="22"/>
          <w:szCs w:val="22"/>
        </w:rPr>
        <w:t xml:space="preserve">å fratre vervet sitt. </w:t>
      </w:r>
    </w:p>
    <w:p w:rsidR="13DABE49" w:rsidP="12E34A97" w:rsidRDefault="13DABE49" w14:paraId="0A2CD479" w14:textId="0B5E279C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0"/>
          <w:bCs w:val="0"/>
          <w:sz w:val="22"/>
          <w:szCs w:val="22"/>
        </w:rPr>
      </w:pPr>
      <w:r w:rsidRPr="12E34A97" w:rsidR="13DABE49">
        <w:rPr>
          <w:b w:val="0"/>
          <w:bCs w:val="0"/>
          <w:sz w:val="22"/>
          <w:szCs w:val="22"/>
        </w:rPr>
        <w:t xml:space="preserve">Det foreslås å gjøre et tillegg til retningslinjene våre som </w:t>
      </w:r>
      <w:r w:rsidRPr="12E34A97" w:rsidR="3BCEC428">
        <w:rPr>
          <w:b w:val="0"/>
          <w:bCs w:val="0"/>
          <w:sz w:val="22"/>
          <w:szCs w:val="22"/>
        </w:rPr>
        <w:t xml:space="preserve">vi kan legge frem for </w:t>
      </w:r>
      <w:r w:rsidRPr="12E34A97" w:rsidR="13DABE49">
        <w:rPr>
          <w:b w:val="0"/>
          <w:bCs w:val="0"/>
          <w:sz w:val="22"/>
          <w:szCs w:val="22"/>
        </w:rPr>
        <w:t>Regionen.</w:t>
      </w:r>
      <w:r w:rsidRPr="12E34A97" w:rsidR="37CAFC50">
        <w:rPr>
          <w:b w:val="0"/>
          <w:bCs w:val="0"/>
          <w:sz w:val="22"/>
          <w:szCs w:val="22"/>
        </w:rPr>
        <w:t xml:space="preserve"> Et forslag kan være å frigi vervet </w:t>
      </w:r>
      <w:r w:rsidRPr="12E34A97" w:rsidR="2C00C420">
        <w:rPr>
          <w:b w:val="0"/>
          <w:bCs w:val="0"/>
          <w:sz w:val="22"/>
          <w:szCs w:val="22"/>
        </w:rPr>
        <w:t xml:space="preserve">etter to måneder, </w:t>
      </w:r>
      <w:r w:rsidRPr="12E34A97" w:rsidR="37CAFC50">
        <w:rPr>
          <w:b w:val="0"/>
          <w:bCs w:val="0"/>
          <w:sz w:val="22"/>
          <w:szCs w:val="22"/>
        </w:rPr>
        <w:t xml:space="preserve">om vi ikke har lykkes i å få kontakt med </w:t>
      </w:r>
      <w:r w:rsidRPr="12E34A97" w:rsidR="68C7BAB6">
        <w:rPr>
          <w:b w:val="0"/>
          <w:bCs w:val="0"/>
          <w:sz w:val="22"/>
          <w:szCs w:val="22"/>
        </w:rPr>
        <w:t>d</w:t>
      </w:r>
      <w:r w:rsidRPr="12E34A97" w:rsidR="37CAFC50">
        <w:rPr>
          <w:b w:val="0"/>
          <w:bCs w:val="0"/>
          <w:sz w:val="22"/>
          <w:szCs w:val="22"/>
        </w:rPr>
        <w:t xml:space="preserve">en som ikke har </w:t>
      </w:r>
      <w:r w:rsidRPr="12E34A97" w:rsidR="3295D10B">
        <w:rPr>
          <w:b w:val="0"/>
          <w:bCs w:val="0"/>
          <w:sz w:val="22"/>
          <w:szCs w:val="22"/>
        </w:rPr>
        <w:t>vært fraværende</w:t>
      </w:r>
      <w:r w:rsidRPr="12E34A97" w:rsidR="37CAFC50">
        <w:rPr>
          <w:b w:val="0"/>
          <w:bCs w:val="0"/>
          <w:sz w:val="22"/>
          <w:szCs w:val="22"/>
        </w:rPr>
        <w:t>,</w:t>
      </w:r>
      <w:r w:rsidRPr="12E34A97" w:rsidR="37CAFC50">
        <w:rPr>
          <w:b w:val="0"/>
          <w:bCs w:val="0"/>
          <w:sz w:val="22"/>
          <w:szCs w:val="22"/>
        </w:rPr>
        <w:t xml:space="preserve"> men vi kan likevel gjøre det på en kjær</w:t>
      </w:r>
      <w:r w:rsidRPr="12E34A97" w:rsidR="55E1C86E">
        <w:rPr>
          <w:b w:val="0"/>
          <w:bCs w:val="0"/>
          <w:sz w:val="22"/>
          <w:szCs w:val="22"/>
        </w:rPr>
        <w:t>lighetsfull måte.</w:t>
      </w:r>
      <w:r w:rsidRPr="12E34A97" w:rsidR="37CAFC50">
        <w:rPr>
          <w:b w:val="0"/>
          <w:bCs w:val="0"/>
          <w:sz w:val="22"/>
          <w:szCs w:val="22"/>
        </w:rPr>
        <w:t xml:space="preserve"> </w:t>
      </w:r>
    </w:p>
    <w:p w:rsidR="12E34A97" w:rsidP="12E34A97" w:rsidRDefault="12E34A97" w14:paraId="318EA1E6" w14:textId="4B1323A2">
      <w:pPr>
        <w:pStyle w:val="Normal"/>
        <w:suppressLineNumbers w:val="0"/>
        <w:spacing w:before="0" w:beforeAutospacing="off" w:after="160" w:afterAutospacing="off" w:line="257" w:lineRule="auto"/>
        <w:ind w:left="0" w:right="0"/>
        <w:jc w:val="left"/>
        <w:rPr>
          <w:b w:val="0"/>
          <w:bCs w:val="0"/>
          <w:sz w:val="22"/>
          <w:szCs w:val="22"/>
        </w:rPr>
      </w:pPr>
    </w:p>
    <w:p w:rsidR="31B79B09" w:rsidP="30511162" w:rsidRDefault="30511162" w14:paraId="2FEBF7B7" w14:textId="064F6198">
      <w:pPr>
        <w:rPr>
          <w:b w:val="1"/>
          <w:bCs w:val="1"/>
          <w:sz w:val="24"/>
          <w:szCs w:val="24"/>
        </w:rPr>
      </w:pPr>
      <w:r w:rsidRPr="12E34A97" w:rsidR="30511162">
        <w:rPr>
          <w:b w:val="1"/>
          <w:bCs w:val="1"/>
          <w:sz w:val="24"/>
          <w:szCs w:val="24"/>
        </w:rPr>
        <w:t>Avslutter møtet med sinnsrobønnen.</w:t>
      </w:r>
    </w:p>
    <w:p w:rsidR="12E34A97" w:rsidP="12E34A97" w:rsidRDefault="12E34A97" w14:paraId="42F3C6BB" w14:textId="2E61497A">
      <w:pPr>
        <w:rPr>
          <w:b w:val="1"/>
          <w:bCs w:val="1"/>
          <w:sz w:val="24"/>
          <w:szCs w:val="24"/>
        </w:rPr>
      </w:pPr>
    </w:p>
    <w:p w:rsidR="31B79B09" w:rsidP="519A3721" w:rsidRDefault="481932E3" w14:paraId="7D3FDB63" w14:textId="3CCED746">
      <w:pPr>
        <w:rPr>
          <w:b w:val="1"/>
          <w:bCs w:val="1"/>
          <w:sz w:val="24"/>
          <w:szCs w:val="24"/>
        </w:rPr>
      </w:pPr>
      <w:r w:rsidRPr="77818ED1" w:rsidR="77818ED1">
        <w:rPr>
          <w:b w:val="1"/>
          <w:bCs w:val="1"/>
          <w:sz w:val="24"/>
          <w:szCs w:val="24"/>
        </w:rPr>
        <w:t xml:space="preserve">Neste møte: 16.03.2026 Kl. 18.00 - øving på workshop kl. 17.00 før komitemøtet. </w:t>
      </w:r>
    </w:p>
    <w:p w:rsidR="09F4955D" w:rsidP="7C4CB832" w:rsidRDefault="09F4955D" w14:paraId="1B8DF7AF" w14:textId="150EAB25">
      <w:pPr>
        <w:pStyle w:val="Normal"/>
        <w:spacing w:line="257" w:lineRule="auto"/>
        <w:rPr>
          <w:rFonts w:ascii="Calibri Light" w:hAnsi="Calibri Light" w:eastAsia="Calibri Light" w:cs="Calibri Light"/>
        </w:rPr>
      </w:pPr>
    </w:p>
    <w:p w:rsidR="77582FD8" w:rsidP="77582FD8" w:rsidRDefault="74D4740E" w14:paraId="0384F8BC" w14:textId="4A14C554">
      <w:pPr>
        <w:rPr>
          <w:b/>
          <w:bCs/>
          <w:sz w:val="24"/>
          <w:szCs w:val="24"/>
        </w:rPr>
      </w:pPr>
      <w:r w:rsidRPr="74D4740E">
        <w:rPr>
          <w:b/>
          <w:bCs/>
          <w:sz w:val="24"/>
          <w:szCs w:val="24"/>
        </w:rPr>
        <w:t>FU-komitéens punkter selvransakelse:</w:t>
      </w:r>
    </w:p>
    <w:p w:rsidR="009718A3" w:rsidP="27DE6458" w:rsidRDefault="5F99C7C6" w14:paraId="27E134B3" w14:textId="7B43DB17">
      <w:pPr>
        <w:pStyle w:val="paragraph"/>
        <w:numPr>
          <w:ilvl w:val="0"/>
          <w:numId w:val="6"/>
        </w:numPr>
        <w:spacing w:before="0" w:beforeAutospacing="off" w:after="0" w:afterAutospacing="off"/>
        <w:textAlignment w:val="baseline"/>
        <w:rPr>
          <w:rFonts w:ascii="Calibri" w:hAnsi="Calibri" w:cs="Calibri"/>
        </w:rPr>
      </w:pPr>
      <w:bookmarkStart w:name="_Hlk101807231" w:id="0"/>
      <w:r w:rsidRPr="7C4CB832" w:rsidR="7C4CB832">
        <w:rPr>
          <w:rStyle w:val="normaltextrun"/>
          <w:rFonts w:ascii="Calibri" w:hAnsi="Calibri" w:cs="Calibri"/>
        </w:rPr>
        <w:t>Hvordan er atmosfæren på komitemøtene?</w:t>
      </w:r>
      <w:r>
        <w:br/>
      </w:r>
      <w:r w:rsidRPr="7C4CB832" w:rsidR="7C4CB832">
        <w:rPr>
          <w:rStyle w:val="eop"/>
          <w:rFonts w:ascii="Calibri" w:hAnsi="Calibri" w:cs="Calibri"/>
        </w:rPr>
        <w:t> </w:t>
      </w:r>
    </w:p>
    <w:p w:rsidR="009718A3" w:rsidP="005E5A48" w:rsidRDefault="5F99C7C6" w14:paraId="05AF7E9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Arbeider vi etter «Prinsipper foran personligheter» eller omvendt?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389805E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name="_Hlk167733557" w:id="1"/>
      <w:bookmarkStart w:name="_Hlk125998698" w:id="2"/>
      <w:bookmarkStart w:name="_Hlk104832124" w:id="3"/>
      <w:r w:rsidRPr="5F99C7C6">
        <w:rPr>
          <w:rStyle w:val="normaltextrun"/>
          <w:rFonts w:ascii="Calibri" w:hAnsi="Calibri" w:cs="Calibri"/>
        </w:rPr>
        <w:t>Følger betrodde tjenere opp vervene sine?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894450" w:rsidP="005E5A48" w:rsidRDefault="5F99C7C6" w14:paraId="777BE4D5" w14:textId="3A7C2EA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Er FU-komiteen tiltrekkende for nye medlemmer?</w:t>
      </w:r>
      <w:bookmarkEnd w:id="1"/>
    </w:p>
    <w:bookmarkEnd w:id="2"/>
    <w:p w:rsidR="00894450" w:rsidP="00894450" w:rsidRDefault="00894450" w14:paraId="49170DF1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:rsidR="00894450" w:rsidP="005E5A48" w:rsidRDefault="5F99C7C6" w14:paraId="14B64467" w14:textId="17851F5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Følger vi de tolv tradisjoner og de tolv konsepter for NA service i våre    beslutningsprosesser? </w:t>
      </w:r>
    </w:p>
    <w:bookmarkEnd w:id="3"/>
    <w:p w:rsidRPr="00894450" w:rsidR="009718A3" w:rsidP="4609E5B4" w:rsidRDefault="009718A3" w14:paraId="46060E76" w14:textId="4078FDF7">
      <w:pPr>
        <w:pStyle w:val="paragraph"/>
        <w:spacing w:before="0" w:beforeAutospacing="0" w:after="0" w:afterAutospacing="0"/>
        <w:textAlignment w:val="baseline"/>
        <w:rPr>
          <w:rStyle w:val="scxw107233161"/>
          <w:rFonts w:ascii="Calibri" w:hAnsi="Calibri" w:cs="Calibri"/>
        </w:rPr>
      </w:pPr>
    </w:p>
    <w:p w:rsidR="009718A3" w:rsidP="005E5A48" w:rsidRDefault="5F99C7C6" w14:paraId="71659FE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Bruker vi NAs midler på en fornuftig måte?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62B4555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name="_Hlk112693607" w:id="4"/>
      <w:bookmarkStart w:name="_Hlk157447980" w:id="5"/>
      <w:r w:rsidRPr="5F99C7C6">
        <w:rPr>
          <w:rStyle w:val="normaltextrun"/>
          <w:rFonts w:ascii="Calibri" w:hAnsi="Calibri" w:cs="Calibri"/>
        </w:rPr>
        <w:t>Er vi flinke til å følge opp og hjelpe hverandre i komiteen?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3B3B686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Hva mer kan gjøres for å bringe budskapet om service videre</w:t>
      </w:r>
      <w:bookmarkEnd w:id="4"/>
      <w:r w:rsidRPr="5F99C7C6">
        <w:rPr>
          <w:rStyle w:val="normaltextrun"/>
          <w:rFonts w:ascii="Calibri" w:hAnsi="Calibri" w:cs="Calibri"/>
        </w:rPr>
        <w:t>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bookmarkEnd w:id="5"/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7120801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bookmarkStart w:name="_Hlk115112342" w:id="6"/>
      <w:r w:rsidRPr="5F99C7C6">
        <w:rPr>
          <w:rStyle w:val="normaltextrun"/>
          <w:rFonts w:ascii="Calibri" w:hAnsi="Calibri" w:cs="Calibri"/>
        </w:rPr>
        <w:t>Er vi tjenende, ikke styrende i vårt arbeid?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06DFFD2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Bruker vi nok tid på service i FU-komiteen?</w:t>
      </w:r>
      <w:r w:rsidRPr="5F99C7C6">
        <w:rPr>
          <w:rStyle w:val="scxw107233161"/>
          <w:rFonts w:ascii="Calibri" w:hAnsi="Calibri" w:cs="Calibri"/>
        </w:rPr>
        <w:t> </w:t>
      </w:r>
      <w:bookmarkEnd w:id="6"/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59FF9D8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Praktiserer vi prinsippet tiltrekning fremfor fremheving i vår service?</w:t>
      </w:r>
      <w:r w:rsidRPr="5F99C7C6">
        <w:rPr>
          <w:rStyle w:val="scxw107233161"/>
          <w:rFonts w:ascii="Calibri" w:hAnsi="Calibri" w:cs="Calibri"/>
        </w:rPr>
        <w:t> </w:t>
      </w:r>
      <w:r w:rsidR="4E6C23A6">
        <w:br/>
      </w:r>
      <w:r w:rsidRPr="5F99C7C6">
        <w:rPr>
          <w:rStyle w:val="eop"/>
          <w:rFonts w:ascii="Calibri" w:hAnsi="Calibri" w:cs="Calibri"/>
        </w:rPr>
        <w:t> </w:t>
      </w:r>
    </w:p>
    <w:p w:rsidR="009718A3" w:rsidP="005E5A48" w:rsidRDefault="5F99C7C6" w14:paraId="3E4C290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5F99C7C6">
        <w:rPr>
          <w:rStyle w:val="normaltextrun"/>
          <w:rFonts w:ascii="Calibri" w:hAnsi="Calibri" w:cs="Calibri"/>
        </w:rPr>
        <w:t>Lar vi alle i komiteen delta fullt ut i våre beslutningsprosesser?</w:t>
      </w:r>
      <w:r w:rsidRPr="5F99C7C6">
        <w:rPr>
          <w:rStyle w:val="eop"/>
          <w:rFonts w:ascii="Calibri" w:hAnsi="Calibri" w:cs="Calibri"/>
        </w:rPr>
        <w:t> </w:t>
      </w:r>
    </w:p>
    <w:bookmarkEnd w:id="0"/>
    <w:p w:rsidR="77582FD8" w:rsidP="77582FD8" w:rsidRDefault="77582FD8" w14:paraId="3DF8133F" w14:textId="64860B1A">
      <w:pPr>
        <w:rPr>
          <w:b w:val="1"/>
          <w:bCs w:val="1"/>
          <w:sz w:val="24"/>
          <w:szCs w:val="24"/>
        </w:rPr>
      </w:pPr>
    </w:p>
    <w:sectPr w:rsidR="7A623700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A4D" w:rsidP="006700E3" w:rsidRDefault="00D21A4D" w14:paraId="355B807B" w14:textId="77777777">
      <w:pPr>
        <w:spacing w:after="0" w:line="240" w:lineRule="auto"/>
      </w:pPr>
      <w:r>
        <w:separator/>
      </w:r>
    </w:p>
  </w:endnote>
  <w:endnote w:type="continuationSeparator" w:id="0">
    <w:p w:rsidR="00D21A4D" w:rsidP="006700E3" w:rsidRDefault="00D21A4D" w14:paraId="0CA52C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00E3" w:rsidRDefault="006700E3" w14:paraId="116ED35F" w14:textId="77777777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6704" behindDoc="1" locked="0" layoutInCell="1" allowOverlap="1" wp14:anchorId="491A5A90" wp14:editId="1311221A">
          <wp:simplePos x="0" y="0"/>
          <wp:positionH relativeFrom="margin">
            <wp:align>center</wp:align>
          </wp:positionH>
          <wp:positionV relativeFrom="paragraph">
            <wp:posOffset>-153078</wp:posOffset>
          </wp:positionV>
          <wp:extent cx="5072380" cy="621665"/>
          <wp:effectExtent l="0" t="0" r="0" b="6985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238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A4D" w:rsidP="006700E3" w:rsidRDefault="00D21A4D" w14:paraId="3CDC145D" w14:textId="77777777">
      <w:pPr>
        <w:spacing w:after="0" w:line="240" w:lineRule="auto"/>
      </w:pPr>
      <w:r>
        <w:separator/>
      </w:r>
    </w:p>
  </w:footnote>
  <w:footnote w:type="continuationSeparator" w:id="0">
    <w:p w:rsidR="00D21A4D" w:rsidP="006700E3" w:rsidRDefault="00D21A4D" w14:paraId="1AA7C2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0E3" w:rsidRDefault="00700E4E" w14:paraId="5C1CD1CA" w14:textId="77777777">
    <w:pPr>
      <w:pStyle w:val="Topptekst"/>
    </w:pPr>
    <w:r>
      <w:rPr>
        <w:noProof/>
      </w:rPr>
    </w:r>
    <w:r w:rsidR="00700E4E">
      <w:rPr>
        <w:noProof/>
      </w:rPr>
      <w:pict w14:anchorId="3ADF21A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8072985" style="position:absolute;margin-left:0;margin-top:0;width:453.6pt;height:515.75pt;z-index:-251655168;mso-position-horizontal:center;mso-position-horizontal-relative:margin;mso-position-vertical:center;mso-position-vertical-relative:margin" o:spid="_x0000_s1027" o:allowincell="f" type="#_x0000_t75">
          <v:imagedata gain="19661f" blacklevel="22938f" o:title="Fire bolker versjon II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700E3" w:rsidRDefault="006700E3" w14:paraId="694F2C7B" w14:textId="77777777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1BA040" wp14:editId="47DF7CC9">
              <wp:simplePos x="0" y="0"/>
              <wp:positionH relativeFrom="column">
                <wp:posOffset>1169229</wp:posOffset>
              </wp:positionH>
              <wp:positionV relativeFrom="paragraph">
                <wp:posOffset>-248103</wp:posOffset>
              </wp:positionV>
              <wp:extent cx="3107410" cy="666427"/>
              <wp:effectExtent l="0" t="0" r="0" b="635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7410" cy="666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700E3" w:rsidR="006700E3" w:rsidP="006700E3" w:rsidRDefault="006700E3" w14:paraId="664357A6" w14:textId="77777777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700E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Fellesskapsutvikling</w:t>
                          </w:r>
                          <w:r w:rsidRPr="006700E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Pr="006700E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NA Norge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A65DE17">
            <v:shapetype id="_x0000_t202" coordsize="21600,21600" o:spt="202" path="m,l,21600r21600,l21600,xe" w14:anchorId="1D1BA040">
              <v:stroke joinstyle="miter"/>
              <v:path gradientshapeok="t" o:connecttype="rect"/>
            </v:shapetype>
            <v:shape id="Tekstboks 3" style="position:absolute;margin-left:92.05pt;margin-top:-19.55pt;width:244.7pt;height:52.4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">
              <v:textbox>
                <w:txbxContent>
                  <w:p w:rsidRPr="006700E3" w:rsidR="006700E3" w:rsidP="006700E3" w:rsidRDefault="006700E3" w14:paraId="29155A64" w14:textId="77777777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700E3">
                      <w:rPr>
                        <w:b/>
                        <w:bCs/>
                        <w:sz w:val="36"/>
                        <w:szCs w:val="36"/>
                      </w:rPr>
                      <w:t>Fellesskapsutvikling</w:t>
                    </w:r>
                    <w:r w:rsidRPr="006700E3">
                      <w:rPr>
                        <w:b/>
                        <w:bCs/>
                        <w:sz w:val="36"/>
                        <w:szCs w:val="36"/>
                      </w:rPr>
                      <w:br/>
                    </w:r>
                    <w:r w:rsidRPr="006700E3">
                      <w:rPr>
                        <w:b/>
                        <w:bCs/>
                        <w:sz w:val="36"/>
                        <w:szCs w:val="36"/>
                      </w:rPr>
                      <w:t>NA Norge</w:t>
                    </w:r>
                  </w:p>
                </w:txbxContent>
              </v:textbox>
            </v:shape>
          </w:pict>
        </mc:Fallback>
      </mc:AlternateContent>
    </w:r>
    <w:r w:rsidR="00700E4E">
      <w:rPr>
        <w:noProof/>
      </w:rPr>
    </w:r>
    <w:r w:rsidR="00700E4E">
      <w:rPr>
        <w:noProof/>
      </w:rPr>
      <w:pict w14:anchorId="63C2F41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8072986" style="position:absolute;margin-left:0;margin-top:0;width:453.6pt;height:515.75pt;z-index:-251654144;mso-position-horizontal:center;mso-position-horizontal-relative:margin;mso-position-vertical:center;mso-position-vertical-relative:margin" o:spid="_x0000_s1026" o:allowincell="f" type="#_x0000_t75">
          <v:imagedata gain="19661f" blacklevel="22938f" o:title="Fire bolker versjon II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0E3" w:rsidRDefault="00700E4E" w14:paraId="63542D2A" w14:textId="77777777">
    <w:pPr>
      <w:pStyle w:val="Topptekst"/>
    </w:pPr>
    <w:r>
      <w:rPr>
        <w:noProof/>
      </w:rPr>
    </w:r>
    <w:r w:rsidR="00700E4E">
      <w:rPr>
        <w:noProof/>
      </w:rPr>
      <w:pict w14:anchorId="1356067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8072984" style="position:absolute;margin-left:0;margin-top:0;width:453.6pt;height:515.75pt;z-index:-251653120;mso-position-horizontal:center;mso-position-horizontal-relative:margin;mso-position-vertical:center;mso-position-vertical-relative:margin" o:spid="_x0000_s1025" o:allowincell="f" type="#_x0000_t75">
          <v:imagedata gain="19661f" blacklevel="22938f" o:title="Fire bolker versjon II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tcaZt2RbuujYK" int2:id="4BB7b5HZ">
      <int2:state int2:type="spell" int2:value="Rejected"/>
    </int2:textHash>
    <int2:textHash int2:hashCode="HeOLt76DytZLoc" int2:id="DKCdE1U8">
      <int2:state int2:type="LegacyProofing" int2:value="Rejected"/>
    </int2:textHash>
    <int2:textHash int2:hashCode="plJllG4lVgzmIa" int2:id="R8Z9QqRR">
      <int2:state int2:type="LegacyProofing" int2:value="Rejected"/>
    </int2:textHash>
    <int2:textHash int2:hashCode="6g87knHv9FAzvq" int2:id="0IbQoASu">
      <int2:state int2:type="LegacyProofing" int2:value="Rejected"/>
    </int2:textHash>
    <int2:textHash int2:hashCode="PB5bfUun6UDGOf" int2:id="MnCtpDFy">
      <int2:state int2:type="LegacyProofing" int2:value="Rejected"/>
    </int2:textHash>
    <int2:textHash int2:hashCode="BwYCWyu87B7Y1k" int2:id="QPhK7Y1R">
      <int2:state int2:type="LegacyProofing" int2:value="Rejected"/>
    </int2:textHash>
    <int2:textHash int2:hashCode="ckXVkt8DPlzUu6" int2:id="zwBeX162">
      <int2:state int2:type="LegacyProofing" int2:value="Rejected"/>
    </int2:textHash>
    <int2:textHash int2:hashCode="ZoFVs1SOTF+DKs" int2:id="4PG9tkfn">
      <int2:state int2:type="LegacyProofing" int2:value="Rejected"/>
    </int2:textHash>
    <int2:textHash int2:hashCode="0T75VzPmA+0VVQ" int2:id="lqZyX8NS">
      <int2:state int2:type="LegacyProofing" int2:value="Rejected"/>
    </int2:textHash>
    <int2:textHash int2:hashCode="JBQKZ6LDIvMX8h" int2:id="xAbibHaF">
      <int2:state int2:type="LegacyProofing" int2:value="Rejected"/>
    </int2:textHash>
    <int2:textHash int2:hashCode="LifbgmncAYXS2B" int2:id="dlsb5Om2">
      <int2:state int2:type="LegacyProofing" int2:value="Rejected"/>
    </int2:textHash>
    <int2:textHash int2:hashCode="HELHLPlaobdmCb" int2:id="i1DqGqtA">
      <int2:state int2:type="LegacyProofing" int2:value="Rejected"/>
    </int2:textHash>
    <int2:textHash int2:hashCode="kNsw8QkvGSN0gd" int2:id="jPplJJK8">
      <int2:state int2:type="LegacyProofing" int2:value="Rejected"/>
    </int2:textHash>
    <int2:textHash int2:hashCode="nW70gAZ1kMRx4D" int2:id="rvUHrcdf">
      <int2:state int2:type="LegacyProofing" int2:value="Rejected"/>
    </int2:textHash>
    <int2:textHash int2:hashCode="XDqNzDV9o8o9sa" int2:id="JHTJlo77">
      <int2:state int2:type="LegacyProofing" int2:value="Rejected"/>
    </int2:textHash>
    <int2:textHash int2:hashCode="47bwCIvXTVAwnX" int2:id="5Y24Yllj">
      <int2:state int2:type="LegacyProofing" int2:value="Rejected"/>
    </int2:textHash>
    <int2:textHash int2:hashCode="gR8cYvgSghVhMU" int2:id="WcV21Zhj">
      <int2:state int2:type="LegacyProofing" int2:value="Rejected"/>
    </int2:textHash>
    <int2:textHash int2:hashCode="OGJjk44HMHQbhm" int2:id="gilgz3AJ">
      <int2:state int2:type="LegacyProofing" int2:value="Rejected"/>
    </int2:textHash>
    <int2:textHash int2:hashCode="UAbtAkigGXE7di" int2:id="ebdb5a5p">
      <int2:state int2:type="LegacyProofing" int2:value="Rejected"/>
    </int2:textHash>
    <int2:textHash int2:hashCode="UFQMS/UeJwjEbd" int2:id="gHD48mHf">
      <int2:state int2:type="LegacyProofing" int2:value="Rejected"/>
    </int2:textHash>
    <int2:textHash int2:hashCode="GH+KinKwkVomeV" int2:id="nN3FsRhU">
      <int2:state int2:type="LegacyProofing" int2:value="Rejected"/>
    </int2:textHash>
    <int2:textHash int2:hashCode="2Oxthcc8gZyV6P" int2:id="rdUQf0oe">
      <int2:state int2:type="LegacyProofing" int2:value="Rejected"/>
    </int2:textHash>
    <int2:textHash int2:hashCode="o4axeqdGwaDZRL" int2:id="LlNiSx4M">
      <int2:state int2:type="LegacyProofing" int2:value="Rejected"/>
    </int2:textHash>
    <int2:textHash int2:hashCode="Os7LzEOHQz0GCa" int2:id="A+mAeFxd">
      <int2:state int2:type="LegacyProofing" int2:value="Rejected"/>
    </int2:textHash>
    <int2:textHash int2:hashCode="zyeZECi6+CeweR" int2:id="CZq3hx0x">
      <int2:state int2:type="LegacyProofing" int2:value="Rejected"/>
    </int2:textHash>
    <int2:textHash int2:hashCode="GdQUNgj3Er4eV9" int2:id="EV1HFK2F">
      <int2:state int2:type="LegacyProofing" int2:value="Rejected"/>
    </int2:textHash>
    <int2:textHash int2:hashCode="B72STApN6yRSLu" int2:id="PWUv+eC4">
      <int2:state int2:type="LegacyProofing" int2:value="Rejected"/>
    </int2:textHash>
    <int2:textHash int2:hashCode="4hCA23MxezAnRz" int2:id="2vLRhemb">
      <int2:state int2:type="LegacyProofing" int2:value="Rejected"/>
    </int2:textHash>
    <int2:textHash int2:hashCode="CrbTiQyENx0HOH" int2:id="yRLjtpre">
      <int2:state int2:type="LegacyProofing" int2:value="Rejected"/>
    </int2:textHash>
    <int2:textHash int2:hashCode="sjCbENwH8pZkKD" int2:id="74UEKxC3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4C45161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Bilde 375944682" style="width:14.4pt;height:14.4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5F25A378">
            <wp:extent cx="182880" cy="182880"/>
            <wp:effectExtent l="0" t="0" r="0" b="0"/>
            <wp:docPr id="375944682" name="Bilde 37594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xmlns:w="http://schemas.openxmlformats.org/wordprocessingml/2006/main" w:abstractNumId="23">
    <w:nsid w:val="e457f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12a2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eb13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91ac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9df5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a0f1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e354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c4a1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3ed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435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35e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c165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0d2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40502F"/>
    <w:multiLevelType w:val="hybridMultilevel"/>
    <w:tmpl w:val="9AC2AC34"/>
    <w:lvl w:ilvl="0" w:tplc="0414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865666"/>
    <w:multiLevelType w:val="hybridMultilevel"/>
    <w:tmpl w:val="96A003B8"/>
    <w:lvl w:ilvl="0" w:tplc="0414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A62310"/>
    <w:multiLevelType w:val="hybridMultilevel"/>
    <w:tmpl w:val="AE6E29AA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861FE5"/>
    <w:multiLevelType w:val="hybridMultilevel"/>
    <w:tmpl w:val="E28EF82C"/>
    <w:lvl w:ilvl="0" w:tplc="FFFFFFFF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BD6AE89"/>
    <w:multiLevelType w:val="hybridMultilevel"/>
    <w:tmpl w:val="FFFFFFFF"/>
    <w:lvl w:ilvl="0" w:tplc="EBA6D3FA">
      <w:start w:val="1"/>
      <w:numFmt w:val="decimal"/>
      <w:lvlText w:val="%1."/>
      <w:lvlJc w:val="left"/>
      <w:pPr>
        <w:ind w:left="720" w:hanging="360"/>
      </w:pPr>
    </w:lvl>
    <w:lvl w:ilvl="1" w:tplc="BB3445A4">
      <w:start w:val="1"/>
      <w:numFmt w:val="lowerLetter"/>
      <w:lvlText w:val="%2."/>
      <w:lvlJc w:val="left"/>
      <w:pPr>
        <w:ind w:left="1440" w:hanging="360"/>
      </w:pPr>
    </w:lvl>
    <w:lvl w:ilvl="2" w:tplc="0330B74C">
      <w:start w:val="1"/>
      <w:numFmt w:val="lowerRoman"/>
      <w:lvlText w:val="%3."/>
      <w:lvlJc w:val="right"/>
      <w:pPr>
        <w:ind w:left="2160" w:hanging="180"/>
      </w:pPr>
    </w:lvl>
    <w:lvl w:ilvl="3" w:tplc="7876C114">
      <w:start w:val="1"/>
      <w:numFmt w:val="decimal"/>
      <w:lvlText w:val="%4."/>
      <w:lvlJc w:val="left"/>
      <w:pPr>
        <w:ind w:left="2880" w:hanging="360"/>
      </w:pPr>
    </w:lvl>
    <w:lvl w:ilvl="4" w:tplc="CE6EDC0C">
      <w:start w:val="1"/>
      <w:numFmt w:val="lowerLetter"/>
      <w:lvlText w:val="%5."/>
      <w:lvlJc w:val="left"/>
      <w:pPr>
        <w:ind w:left="3600" w:hanging="360"/>
      </w:pPr>
    </w:lvl>
    <w:lvl w:ilvl="5" w:tplc="3E78E6BE">
      <w:start w:val="1"/>
      <w:numFmt w:val="lowerRoman"/>
      <w:lvlText w:val="%6."/>
      <w:lvlJc w:val="right"/>
      <w:pPr>
        <w:ind w:left="4320" w:hanging="180"/>
      </w:pPr>
    </w:lvl>
    <w:lvl w:ilvl="6" w:tplc="B1128704">
      <w:start w:val="1"/>
      <w:numFmt w:val="decimal"/>
      <w:lvlText w:val="%7."/>
      <w:lvlJc w:val="left"/>
      <w:pPr>
        <w:ind w:left="5040" w:hanging="360"/>
      </w:pPr>
    </w:lvl>
    <w:lvl w:ilvl="7" w:tplc="206C448A">
      <w:start w:val="1"/>
      <w:numFmt w:val="lowerLetter"/>
      <w:lvlText w:val="%8."/>
      <w:lvlJc w:val="left"/>
      <w:pPr>
        <w:ind w:left="5760" w:hanging="360"/>
      </w:pPr>
    </w:lvl>
    <w:lvl w:ilvl="8" w:tplc="E42CF6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19EC"/>
    <w:multiLevelType w:val="hybridMultilevel"/>
    <w:tmpl w:val="457CF24E"/>
    <w:lvl w:ilvl="0" w:tplc="52CCC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5A97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908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887D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EC5E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CE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44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C82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403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08A963"/>
    <w:multiLevelType w:val="hybridMultilevel"/>
    <w:tmpl w:val="ACD600F8"/>
    <w:lvl w:ilvl="0" w:tplc="78525206">
      <w:start w:val="1"/>
      <w:numFmt w:val="decimal"/>
      <w:lvlText w:val="%1."/>
      <w:lvlJc w:val="left"/>
      <w:pPr>
        <w:ind w:left="720" w:hanging="360"/>
      </w:pPr>
    </w:lvl>
    <w:lvl w:ilvl="1" w:tplc="0764DC9E">
      <w:start w:val="1"/>
      <w:numFmt w:val="lowerLetter"/>
      <w:lvlText w:val="%2."/>
      <w:lvlJc w:val="left"/>
      <w:pPr>
        <w:ind w:left="1440" w:hanging="360"/>
      </w:pPr>
    </w:lvl>
    <w:lvl w:ilvl="2" w:tplc="572240C8">
      <w:start w:val="1"/>
      <w:numFmt w:val="lowerRoman"/>
      <w:lvlText w:val="%3."/>
      <w:lvlJc w:val="right"/>
      <w:pPr>
        <w:ind w:left="2160" w:hanging="180"/>
      </w:pPr>
    </w:lvl>
    <w:lvl w:ilvl="3" w:tplc="BCE65420">
      <w:start w:val="1"/>
      <w:numFmt w:val="decimal"/>
      <w:lvlText w:val="%4."/>
      <w:lvlJc w:val="left"/>
      <w:pPr>
        <w:ind w:left="2880" w:hanging="360"/>
      </w:pPr>
    </w:lvl>
    <w:lvl w:ilvl="4" w:tplc="E94239AC">
      <w:start w:val="1"/>
      <w:numFmt w:val="lowerLetter"/>
      <w:lvlText w:val="%5."/>
      <w:lvlJc w:val="left"/>
      <w:pPr>
        <w:ind w:left="3600" w:hanging="360"/>
      </w:pPr>
    </w:lvl>
    <w:lvl w:ilvl="5" w:tplc="DBC0F21C">
      <w:start w:val="1"/>
      <w:numFmt w:val="lowerRoman"/>
      <w:lvlText w:val="%6."/>
      <w:lvlJc w:val="right"/>
      <w:pPr>
        <w:ind w:left="4320" w:hanging="180"/>
      </w:pPr>
    </w:lvl>
    <w:lvl w:ilvl="6" w:tplc="CC7EA7A0">
      <w:start w:val="1"/>
      <w:numFmt w:val="decimal"/>
      <w:lvlText w:val="%7."/>
      <w:lvlJc w:val="left"/>
      <w:pPr>
        <w:ind w:left="5040" w:hanging="360"/>
      </w:pPr>
    </w:lvl>
    <w:lvl w:ilvl="7" w:tplc="51408F98">
      <w:start w:val="1"/>
      <w:numFmt w:val="lowerLetter"/>
      <w:lvlText w:val="%8."/>
      <w:lvlJc w:val="left"/>
      <w:pPr>
        <w:ind w:left="5760" w:hanging="360"/>
      </w:pPr>
    </w:lvl>
    <w:lvl w:ilvl="8" w:tplc="4D1203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2C58"/>
    <w:multiLevelType w:val="hybridMultilevel"/>
    <w:tmpl w:val="4E489600"/>
    <w:lvl w:ilvl="0" w:tplc="0492B3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D45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43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F2C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4B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9E7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23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24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83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4A020C"/>
    <w:multiLevelType w:val="hybridMultilevel"/>
    <w:tmpl w:val="265E49EC"/>
    <w:lvl w:ilvl="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899FC29"/>
    <w:multiLevelType w:val="hybridMultilevel"/>
    <w:tmpl w:val="60224FEA"/>
    <w:lvl w:ilvl="0" w:tplc="2034AF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44D0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9328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743E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A60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643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49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8E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AE9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F710B1"/>
    <w:multiLevelType w:val="hybridMultilevel"/>
    <w:tmpl w:val="4C223E5E"/>
    <w:lvl w:ilvl="0" w:tplc="20A01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060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CA97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6B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7AF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6AD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6C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C49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AB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822088365">
    <w:abstractNumId w:val="4"/>
  </w:num>
  <w:num w:numId="2" w16cid:durableId="1096098071">
    <w:abstractNumId w:val="9"/>
  </w:num>
  <w:num w:numId="3" w16cid:durableId="301235623">
    <w:abstractNumId w:val="10"/>
  </w:num>
  <w:num w:numId="4" w16cid:durableId="1568999762">
    <w:abstractNumId w:val="7"/>
  </w:num>
  <w:num w:numId="5" w16cid:durableId="807673028">
    <w:abstractNumId w:val="5"/>
  </w:num>
  <w:num w:numId="6" w16cid:durableId="1676495071">
    <w:abstractNumId w:val="6"/>
  </w:num>
  <w:num w:numId="7" w16cid:durableId="586693627">
    <w:abstractNumId w:val="3"/>
  </w:num>
  <w:num w:numId="8" w16cid:durableId="1224874660">
    <w:abstractNumId w:val="0"/>
  </w:num>
  <w:num w:numId="9" w16cid:durableId="1671177061">
    <w:abstractNumId w:val="2"/>
  </w:num>
  <w:num w:numId="10" w16cid:durableId="698506948">
    <w:abstractNumId w:val="8"/>
  </w:num>
  <w:num w:numId="11" w16cid:durableId="261881962">
    <w:abstractNumId w:val="1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50"/>
  <w:attachedTemplate r:id="rId1"/>
  <w:revisionView w:inkAnnotations="0"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76"/>
    <w:rsid w:val="000217ED"/>
    <w:rsid w:val="00027C28"/>
    <w:rsid w:val="000637A5"/>
    <w:rsid w:val="0007423C"/>
    <w:rsid w:val="000937FB"/>
    <w:rsid w:val="000C705F"/>
    <w:rsid w:val="00141F92"/>
    <w:rsid w:val="00153600"/>
    <w:rsid w:val="00155081"/>
    <w:rsid w:val="00162986"/>
    <w:rsid w:val="00172018"/>
    <w:rsid w:val="00183C8E"/>
    <w:rsid w:val="001A07F6"/>
    <w:rsid w:val="001B2973"/>
    <w:rsid w:val="001B5E22"/>
    <w:rsid w:val="00201D76"/>
    <w:rsid w:val="002222AC"/>
    <w:rsid w:val="0026176B"/>
    <w:rsid w:val="0027210B"/>
    <w:rsid w:val="0027315C"/>
    <w:rsid w:val="00292281"/>
    <w:rsid w:val="002D2E99"/>
    <w:rsid w:val="002F4FF6"/>
    <w:rsid w:val="003526C9"/>
    <w:rsid w:val="00382302"/>
    <w:rsid w:val="003A586E"/>
    <w:rsid w:val="00443CF2"/>
    <w:rsid w:val="0044539B"/>
    <w:rsid w:val="0045282A"/>
    <w:rsid w:val="00480538"/>
    <w:rsid w:val="00481710"/>
    <w:rsid w:val="004B6082"/>
    <w:rsid w:val="004B6446"/>
    <w:rsid w:val="004D00D2"/>
    <w:rsid w:val="004E4D95"/>
    <w:rsid w:val="004F3BE9"/>
    <w:rsid w:val="004F40C2"/>
    <w:rsid w:val="00506C7E"/>
    <w:rsid w:val="005E3BA4"/>
    <w:rsid w:val="005E5A48"/>
    <w:rsid w:val="006474B4"/>
    <w:rsid w:val="006700E3"/>
    <w:rsid w:val="0067369E"/>
    <w:rsid w:val="006815A2"/>
    <w:rsid w:val="006D4A22"/>
    <w:rsid w:val="00700E4E"/>
    <w:rsid w:val="00703416"/>
    <w:rsid w:val="0072288B"/>
    <w:rsid w:val="0074738F"/>
    <w:rsid w:val="00800860"/>
    <w:rsid w:val="00800A1D"/>
    <w:rsid w:val="00862539"/>
    <w:rsid w:val="00894450"/>
    <w:rsid w:val="008A558B"/>
    <w:rsid w:val="008B4302"/>
    <w:rsid w:val="008C5E5E"/>
    <w:rsid w:val="008D6838"/>
    <w:rsid w:val="008E3E02"/>
    <w:rsid w:val="00924A4C"/>
    <w:rsid w:val="009324E7"/>
    <w:rsid w:val="0093347A"/>
    <w:rsid w:val="00953F27"/>
    <w:rsid w:val="0096673E"/>
    <w:rsid w:val="009718A3"/>
    <w:rsid w:val="00982C04"/>
    <w:rsid w:val="009878F8"/>
    <w:rsid w:val="009C33DF"/>
    <w:rsid w:val="009E701F"/>
    <w:rsid w:val="00A2B373"/>
    <w:rsid w:val="00A33419"/>
    <w:rsid w:val="00A651A8"/>
    <w:rsid w:val="00AE5AFD"/>
    <w:rsid w:val="00AF40C0"/>
    <w:rsid w:val="00B12F4E"/>
    <w:rsid w:val="00B16BCD"/>
    <w:rsid w:val="00B320A8"/>
    <w:rsid w:val="00B42951"/>
    <w:rsid w:val="00BA36F6"/>
    <w:rsid w:val="00BB3C92"/>
    <w:rsid w:val="00BC5D68"/>
    <w:rsid w:val="00BD2264"/>
    <w:rsid w:val="00C01FFE"/>
    <w:rsid w:val="00C07265"/>
    <w:rsid w:val="00C209DF"/>
    <w:rsid w:val="00C45665"/>
    <w:rsid w:val="00CD7D85"/>
    <w:rsid w:val="00D21A4D"/>
    <w:rsid w:val="00D40BED"/>
    <w:rsid w:val="00D515C0"/>
    <w:rsid w:val="00D52515"/>
    <w:rsid w:val="00DB05FB"/>
    <w:rsid w:val="00DB7930"/>
    <w:rsid w:val="00E24EAD"/>
    <w:rsid w:val="00E678D1"/>
    <w:rsid w:val="00E98804"/>
    <w:rsid w:val="00EC4F8F"/>
    <w:rsid w:val="00EE1001"/>
    <w:rsid w:val="00EE7A3A"/>
    <w:rsid w:val="00F019DA"/>
    <w:rsid w:val="00F5704C"/>
    <w:rsid w:val="00F734FB"/>
    <w:rsid w:val="00F762D9"/>
    <w:rsid w:val="00F81DEC"/>
    <w:rsid w:val="00FA36D3"/>
    <w:rsid w:val="00FA6A98"/>
    <w:rsid w:val="00FB2052"/>
    <w:rsid w:val="00FC7CDE"/>
    <w:rsid w:val="00FF5CF5"/>
    <w:rsid w:val="01787B82"/>
    <w:rsid w:val="0219593F"/>
    <w:rsid w:val="021B7CFB"/>
    <w:rsid w:val="02378523"/>
    <w:rsid w:val="025DBB3A"/>
    <w:rsid w:val="0271C2AB"/>
    <w:rsid w:val="02788751"/>
    <w:rsid w:val="02B16978"/>
    <w:rsid w:val="02B5FB7E"/>
    <w:rsid w:val="02D4FF6F"/>
    <w:rsid w:val="030754CA"/>
    <w:rsid w:val="03EBBA2C"/>
    <w:rsid w:val="043FC545"/>
    <w:rsid w:val="047A0696"/>
    <w:rsid w:val="047D97DC"/>
    <w:rsid w:val="04C906FF"/>
    <w:rsid w:val="04F15368"/>
    <w:rsid w:val="05174396"/>
    <w:rsid w:val="05230C66"/>
    <w:rsid w:val="05DEB614"/>
    <w:rsid w:val="05FE6B6C"/>
    <w:rsid w:val="0612CE0A"/>
    <w:rsid w:val="062587FE"/>
    <w:rsid w:val="0652A712"/>
    <w:rsid w:val="06BB0567"/>
    <w:rsid w:val="07779D2E"/>
    <w:rsid w:val="07D11D92"/>
    <w:rsid w:val="07D1A3B6"/>
    <w:rsid w:val="081738CC"/>
    <w:rsid w:val="082C68DA"/>
    <w:rsid w:val="092DB504"/>
    <w:rsid w:val="09736248"/>
    <w:rsid w:val="09F4955D"/>
    <w:rsid w:val="0A161A36"/>
    <w:rsid w:val="0A263497"/>
    <w:rsid w:val="0A34B440"/>
    <w:rsid w:val="0A3AE6A6"/>
    <w:rsid w:val="0A7745C2"/>
    <w:rsid w:val="0AC04F06"/>
    <w:rsid w:val="0AD8E719"/>
    <w:rsid w:val="0B1726E5"/>
    <w:rsid w:val="0B223DEF"/>
    <w:rsid w:val="0B7DBCDC"/>
    <w:rsid w:val="0BC05512"/>
    <w:rsid w:val="0BD0AB09"/>
    <w:rsid w:val="0BD1D061"/>
    <w:rsid w:val="0BE3F1D5"/>
    <w:rsid w:val="0C82534B"/>
    <w:rsid w:val="0CCE9178"/>
    <w:rsid w:val="0CDBDF60"/>
    <w:rsid w:val="0CDCC1FE"/>
    <w:rsid w:val="0CF311CE"/>
    <w:rsid w:val="0DCE946B"/>
    <w:rsid w:val="0DF4BEA8"/>
    <w:rsid w:val="0E65B26A"/>
    <w:rsid w:val="0E78EB50"/>
    <w:rsid w:val="0EAD025E"/>
    <w:rsid w:val="0ED2DFCD"/>
    <w:rsid w:val="0EF2213F"/>
    <w:rsid w:val="0F0C80C1"/>
    <w:rsid w:val="0F227F4A"/>
    <w:rsid w:val="0F34210F"/>
    <w:rsid w:val="0F5B721F"/>
    <w:rsid w:val="0F7381E6"/>
    <w:rsid w:val="10693E51"/>
    <w:rsid w:val="1089CB16"/>
    <w:rsid w:val="10BD4E7A"/>
    <w:rsid w:val="1128F13E"/>
    <w:rsid w:val="11E3A323"/>
    <w:rsid w:val="123C3C73"/>
    <w:rsid w:val="1255EDE8"/>
    <w:rsid w:val="12942D9E"/>
    <w:rsid w:val="12E34A97"/>
    <w:rsid w:val="1383DC08"/>
    <w:rsid w:val="139DC1C9"/>
    <w:rsid w:val="13DABE49"/>
    <w:rsid w:val="13DF7DAA"/>
    <w:rsid w:val="13E19C1A"/>
    <w:rsid w:val="13F9DE0B"/>
    <w:rsid w:val="141147CA"/>
    <w:rsid w:val="147C028C"/>
    <w:rsid w:val="151F690A"/>
    <w:rsid w:val="155DEFFC"/>
    <w:rsid w:val="155F92FC"/>
    <w:rsid w:val="15946028"/>
    <w:rsid w:val="161BA6C1"/>
    <w:rsid w:val="163955E6"/>
    <w:rsid w:val="16858DE6"/>
    <w:rsid w:val="16B72127"/>
    <w:rsid w:val="17071CD2"/>
    <w:rsid w:val="174F06D5"/>
    <w:rsid w:val="18087263"/>
    <w:rsid w:val="188C7403"/>
    <w:rsid w:val="19116F10"/>
    <w:rsid w:val="199A32E4"/>
    <w:rsid w:val="1A06EB70"/>
    <w:rsid w:val="1A0ACEFC"/>
    <w:rsid w:val="1A77C1B1"/>
    <w:rsid w:val="1A928F21"/>
    <w:rsid w:val="1AA64092"/>
    <w:rsid w:val="1B6FBBB6"/>
    <w:rsid w:val="1B81AE2D"/>
    <w:rsid w:val="1B9A0421"/>
    <w:rsid w:val="1B9A8DC1"/>
    <w:rsid w:val="1BA48DA4"/>
    <w:rsid w:val="1BC94A97"/>
    <w:rsid w:val="1C7B6E15"/>
    <w:rsid w:val="1CC78697"/>
    <w:rsid w:val="1D4FAEAF"/>
    <w:rsid w:val="1D616748"/>
    <w:rsid w:val="1D63BE9C"/>
    <w:rsid w:val="1DB26532"/>
    <w:rsid w:val="1DC6679A"/>
    <w:rsid w:val="1E0A0DE4"/>
    <w:rsid w:val="1E6095F9"/>
    <w:rsid w:val="1F19490A"/>
    <w:rsid w:val="1F24F302"/>
    <w:rsid w:val="1F373DDA"/>
    <w:rsid w:val="1FF5F492"/>
    <w:rsid w:val="203DFB6E"/>
    <w:rsid w:val="20BB308E"/>
    <w:rsid w:val="20CDDFAA"/>
    <w:rsid w:val="211DF7A0"/>
    <w:rsid w:val="21287FC3"/>
    <w:rsid w:val="21466AA1"/>
    <w:rsid w:val="21696E91"/>
    <w:rsid w:val="2182201C"/>
    <w:rsid w:val="218C36F7"/>
    <w:rsid w:val="21980AC6"/>
    <w:rsid w:val="21A86693"/>
    <w:rsid w:val="21F4524F"/>
    <w:rsid w:val="22009906"/>
    <w:rsid w:val="223A2C8E"/>
    <w:rsid w:val="225E587B"/>
    <w:rsid w:val="229A9314"/>
    <w:rsid w:val="22B19D16"/>
    <w:rsid w:val="22F3B857"/>
    <w:rsid w:val="23162196"/>
    <w:rsid w:val="232E2DD6"/>
    <w:rsid w:val="236BF6B2"/>
    <w:rsid w:val="242D5A44"/>
    <w:rsid w:val="24F9900D"/>
    <w:rsid w:val="2527588E"/>
    <w:rsid w:val="25CAB566"/>
    <w:rsid w:val="25D678A7"/>
    <w:rsid w:val="2643E6DA"/>
    <w:rsid w:val="2673D833"/>
    <w:rsid w:val="26AAD9C2"/>
    <w:rsid w:val="26ECD9B6"/>
    <w:rsid w:val="2703B34E"/>
    <w:rsid w:val="27073C65"/>
    <w:rsid w:val="2713D0CD"/>
    <w:rsid w:val="2768750F"/>
    <w:rsid w:val="276EC670"/>
    <w:rsid w:val="27948657"/>
    <w:rsid w:val="279CCB8B"/>
    <w:rsid w:val="27D9921F"/>
    <w:rsid w:val="27DE6458"/>
    <w:rsid w:val="28039176"/>
    <w:rsid w:val="2830B8A2"/>
    <w:rsid w:val="28A2251C"/>
    <w:rsid w:val="28BDE1C3"/>
    <w:rsid w:val="29391493"/>
    <w:rsid w:val="2942F29D"/>
    <w:rsid w:val="2977F932"/>
    <w:rsid w:val="29C9BE71"/>
    <w:rsid w:val="29EB501E"/>
    <w:rsid w:val="2AA4728A"/>
    <w:rsid w:val="2AD24638"/>
    <w:rsid w:val="2AEB53AF"/>
    <w:rsid w:val="2B0AB03E"/>
    <w:rsid w:val="2B0D52F2"/>
    <w:rsid w:val="2B22CE18"/>
    <w:rsid w:val="2B58D176"/>
    <w:rsid w:val="2C00C420"/>
    <w:rsid w:val="2C016E15"/>
    <w:rsid w:val="2C020B15"/>
    <w:rsid w:val="2C0DD6CA"/>
    <w:rsid w:val="2C8E37A9"/>
    <w:rsid w:val="2CA763BF"/>
    <w:rsid w:val="2CB1955D"/>
    <w:rsid w:val="2CD98714"/>
    <w:rsid w:val="2D2E67E5"/>
    <w:rsid w:val="2D3F7036"/>
    <w:rsid w:val="2D51D66B"/>
    <w:rsid w:val="2D657ADC"/>
    <w:rsid w:val="2DA3F4A5"/>
    <w:rsid w:val="2DBC5E47"/>
    <w:rsid w:val="2DD671F5"/>
    <w:rsid w:val="2E898F85"/>
    <w:rsid w:val="2EBEAEAC"/>
    <w:rsid w:val="2EC9BCE1"/>
    <w:rsid w:val="2F0D4493"/>
    <w:rsid w:val="2F411AAB"/>
    <w:rsid w:val="2F86E67D"/>
    <w:rsid w:val="3012FA6E"/>
    <w:rsid w:val="30511162"/>
    <w:rsid w:val="305B545A"/>
    <w:rsid w:val="31286E8E"/>
    <w:rsid w:val="31875475"/>
    <w:rsid w:val="31B79B09"/>
    <w:rsid w:val="31BBC2AC"/>
    <w:rsid w:val="31F7752A"/>
    <w:rsid w:val="321F7215"/>
    <w:rsid w:val="321FF2DC"/>
    <w:rsid w:val="3295D10B"/>
    <w:rsid w:val="32A9BA25"/>
    <w:rsid w:val="32CA69E7"/>
    <w:rsid w:val="330DBBFD"/>
    <w:rsid w:val="334D4F52"/>
    <w:rsid w:val="335C1849"/>
    <w:rsid w:val="341271D3"/>
    <w:rsid w:val="3496154C"/>
    <w:rsid w:val="35122BD2"/>
    <w:rsid w:val="3555B51F"/>
    <w:rsid w:val="355BE0B9"/>
    <w:rsid w:val="359617E2"/>
    <w:rsid w:val="35A8CB34"/>
    <w:rsid w:val="362A7125"/>
    <w:rsid w:val="36EF30F1"/>
    <w:rsid w:val="379FDC1B"/>
    <w:rsid w:val="37A27C58"/>
    <w:rsid w:val="37A451F3"/>
    <w:rsid w:val="37CAFC50"/>
    <w:rsid w:val="37EA03AA"/>
    <w:rsid w:val="38E2F6C6"/>
    <w:rsid w:val="38F12F02"/>
    <w:rsid w:val="3916ACCA"/>
    <w:rsid w:val="39E3B401"/>
    <w:rsid w:val="3A7D4D92"/>
    <w:rsid w:val="3AAC786B"/>
    <w:rsid w:val="3AD2ACFB"/>
    <w:rsid w:val="3B426361"/>
    <w:rsid w:val="3B5EFED3"/>
    <w:rsid w:val="3B67E031"/>
    <w:rsid w:val="3B9650BB"/>
    <w:rsid w:val="3BCCF99C"/>
    <w:rsid w:val="3BCEC428"/>
    <w:rsid w:val="3C0187A7"/>
    <w:rsid w:val="3C0D74D1"/>
    <w:rsid w:val="3C41F0E4"/>
    <w:rsid w:val="3C692F5B"/>
    <w:rsid w:val="3C76906B"/>
    <w:rsid w:val="3C8248CA"/>
    <w:rsid w:val="3CE83D8A"/>
    <w:rsid w:val="3D2D74B6"/>
    <w:rsid w:val="3D617D15"/>
    <w:rsid w:val="3D8060C8"/>
    <w:rsid w:val="3DB60B35"/>
    <w:rsid w:val="3DFCD4C6"/>
    <w:rsid w:val="3E638512"/>
    <w:rsid w:val="3E72A66A"/>
    <w:rsid w:val="3EB52246"/>
    <w:rsid w:val="3F30F3F8"/>
    <w:rsid w:val="4015164D"/>
    <w:rsid w:val="4015A43F"/>
    <w:rsid w:val="4046BC3E"/>
    <w:rsid w:val="41070B87"/>
    <w:rsid w:val="4117BB71"/>
    <w:rsid w:val="41825CDF"/>
    <w:rsid w:val="41C4A490"/>
    <w:rsid w:val="41D4FF2C"/>
    <w:rsid w:val="41ED5986"/>
    <w:rsid w:val="423929C4"/>
    <w:rsid w:val="427D34CA"/>
    <w:rsid w:val="427D498E"/>
    <w:rsid w:val="429600FB"/>
    <w:rsid w:val="42C04D6D"/>
    <w:rsid w:val="43243E7F"/>
    <w:rsid w:val="432542A4"/>
    <w:rsid w:val="43BC0641"/>
    <w:rsid w:val="440A72BD"/>
    <w:rsid w:val="44257372"/>
    <w:rsid w:val="44431CC7"/>
    <w:rsid w:val="44A5597A"/>
    <w:rsid w:val="45331727"/>
    <w:rsid w:val="453593F5"/>
    <w:rsid w:val="45407B71"/>
    <w:rsid w:val="45C72127"/>
    <w:rsid w:val="4609E5B4"/>
    <w:rsid w:val="4612C6FB"/>
    <w:rsid w:val="4637F4E4"/>
    <w:rsid w:val="464FFE8E"/>
    <w:rsid w:val="465C3760"/>
    <w:rsid w:val="466A3D42"/>
    <w:rsid w:val="46989EB7"/>
    <w:rsid w:val="472ECEB8"/>
    <w:rsid w:val="473045FC"/>
    <w:rsid w:val="47E20360"/>
    <w:rsid w:val="481932E3"/>
    <w:rsid w:val="485CDF1E"/>
    <w:rsid w:val="4861E161"/>
    <w:rsid w:val="489E2EF4"/>
    <w:rsid w:val="48D0B075"/>
    <w:rsid w:val="48E6929A"/>
    <w:rsid w:val="48ECAA66"/>
    <w:rsid w:val="49327AC9"/>
    <w:rsid w:val="497BC875"/>
    <w:rsid w:val="49A3A4B0"/>
    <w:rsid w:val="49C3D63C"/>
    <w:rsid w:val="4AC18C03"/>
    <w:rsid w:val="4B1AE2D9"/>
    <w:rsid w:val="4B50A8A1"/>
    <w:rsid w:val="4B517062"/>
    <w:rsid w:val="4BDA1418"/>
    <w:rsid w:val="4C408848"/>
    <w:rsid w:val="4C730E15"/>
    <w:rsid w:val="4CA26204"/>
    <w:rsid w:val="4D3334A8"/>
    <w:rsid w:val="4D3CAE2B"/>
    <w:rsid w:val="4D7FB462"/>
    <w:rsid w:val="4DE83D94"/>
    <w:rsid w:val="4E26983C"/>
    <w:rsid w:val="4E6C23A6"/>
    <w:rsid w:val="4E70091C"/>
    <w:rsid w:val="4EA98AD5"/>
    <w:rsid w:val="4F044FD5"/>
    <w:rsid w:val="4F0E486E"/>
    <w:rsid w:val="4F1A12B0"/>
    <w:rsid w:val="4F51BD7B"/>
    <w:rsid w:val="4FA85643"/>
    <w:rsid w:val="4FC33CDC"/>
    <w:rsid w:val="4FE1D64B"/>
    <w:rsid w:val="4FE682A0"/>
    <w:rsid w:val="4FE81202"/>
    <w:rsid w:val="5012202B"/>
    <w:rsid w:val="50364BCD"/>
    <w:rsid w:val="503ADE25"/>
    <w:rsid w:val="507E6079"/>
    <w:rsid w:val="50DDBF10"/>
    <w:rsid w:val="510C31C0"/>
    <w:rsid w:val="519A3721"/>
    <w:rsid w:val="51A8A47A"/>
    <w:rsid w:val="51AC49C2"/>
    <w:rsid w:val="521E2C8F"/>
    <w:rsid w:val="52716BD2"/>
    <w:rsid w:val="5276BD1D"/>
    <w:rsid w:val="52A516E0"/>
    <w:rsid w:val="536982EB"/>
    <w:rsid w:val="53CF3148"/>
    <w:rsid w:val="5475A11D"/>
    <w:rsid w:val="54BE0661"/>
    <w:rsid w:val="552CE739"/>
    <w:rsid w:val="5547A3DE"/>
    <w:rsid w:val="559FD00C"/>
    <w:rsid w:val="55E1C86E"/>
    <w:rsid w:val="56194505"/>
    <w:rsid w:val="561AC96A"/>
    <w:rsid w:val="5623898E"/>
    <w:rsid w:val="562575D8"/>
    <w:rsid w:val="568CC452"/>
    <w:rsid w:val="568DB7A0"/>
    <w:rsid w:val="56C4F1EB"/>
    <w:rsid w:val="56E0B7AB"/>
    <w:rsid w:val="56F10075"/>
    <w:rsid w:val="573120B3"/>
    <w:rsid w:val="574BE292"/>
    <w:rsid w:val="590DA0B7"/>
    <w:rsid w:val="591EAF14"/>
    <w:rsid w:val="5A27F624"/>
    <w:rsid w:val="5AF0A3B6"/>
    <w:rsid w:val="5B5B8AFC"/>
    <w:rsid w:val="5B62ACA8"/>
    <w:rsid w:val="5B6CD0EE"/>
    <w:rsid w:val="5B6DD411"/>
    <w:rsid w:val="5B9AD1D8"/>
    <w:rsid w:val="5BCD5A5B"/>
    <w:rsid w:val="5C7BFEA2"/>
    <w:rsid w:val="5C90DE92"/>
    <w:rsid w:val="5CB92546"/>
    <w:rsid w:val="5CD144A2"/>
    <w:rsid w:val="5D5F7E01"/>
    <w:rsid w:val="5D64D92C"/>
    <w:rsid w:val="5DDAF714"/>
    <w:rsid w:val="5DE9CB0B"/>
    <w:rsid w:val="5E54DB06"/>
    <w:rsid w:val="5E78425E"/>
    <w:rsid w:val="5ED9CA59"/>
    <w:rsid w:val="5EDE5388"/>
    <w:rsid w:val="5F0FAC3C"/>
    <w:rsid w:val="5F208DA9"/>
    <w:rsid w:val="5F8A239F"/>
    <w:rsid w:val="5F99C7C6"/>
    <w:rsid w:val="5F9B7F5C"/>
    <w:rsid w:val="60058A72"/>
    <w:rsid w:val="6011C585"/>
    <w:rsid w:val="60427E69"/>
    <w:rsid w:val="60B7CE2C"/>
    <w:rsid w:val="60B943AF"/>
    <w:rsid w:val="60C6750C"/>
    <w:rsid w:val="60C6DBA9"/>
    <w:rsid w:val="60CCAAC3"/>
    <w:rsid w:val="60D8E132"/>
    <w:rsid w:val="60DC763F"/>
    <w:rsid w:val="610ED8A4"/>
    <w:rsid w:val="6144D7BD"/>
    <w:rsid w:val="617C87F5"/>
    <w:rsid w:val="61D2AD60"/>
    <w:rsid w:val="627DDA50"/>
    <w:rsid w:val="62B7BA99"/>
    <w:rsid w:val="62DD76BC"/>
    <w:rsid w:val="62ECEEA3"/>
    <w:rsid w:val="630AE343"/>
    <w:rsid w:val="630D3350"/>
    <w:rsid w:val="634E8AC1"/>
    <w:rsid w:val="63A5C896"/>
    <w:rsid w:val="645F521D"/>
    <w:rsid w:val="6493365E"/>
    <w:rsid w:val="64B572CC"/>
    <w:rsid w:val="64D7E92B"/>
    <w:rsid w:val="64E13125"/>
    <w:rsid w:val="65183B66"/>
    <w:rsid w:val="655D2AC8"/>
    <w:rsid w:val="6591F747"/>
    <w:rsid w:val="65D1C2F3"/>
    <w:rsid w:val="65F499B4"/>
    <w:rsid w:val="66A60C92"/>
    <w:rsid w:val="673666A8"/>
    <w:rsid w:val="6743DB16"/>
    <w:rsid w:val="6744FD09"/>
    <w:rsid w:val="67491A15"/>
    <w:rsid w:val="679FF7D9"/>
    <w:rsid w:val="67DA40EC"/>
    <w:rsid w:val="6813C874"/>
    <w:rsid w:val="68375E99"/>
    <w:rsid w:val="685BE5FC"/>
    <w:rsid w:val="685F7E23"/>
    <w:rsid w:val="687A4B71"/>
    <w:rsid w:val="68C7BAB6"/>
    <w:rsid w:val="690870CF"/>
    <w:rsid w:val="690E0B87"/>
    <w:rsid w:val="6915E320"/>
    <w:rsid w:val="691D8B7D"/>
    <w:rsid w:val="693BD2AE"/>
    <w:rsid w:val="6A12D179"/>
    <w:rsid w:val="6A1CE1F3"/>
    <w:rsid w:val="6A8F0D3C"/>
    <w:rsid w:val="6AD400CA"/>
    <w:rsid w:val="6AE48104"/>
    <w:rsid w:val="6AEFC0A1"/>
    <w:rsid w:val="6AFABDF1"/>
    <w:rsid w:val="6AFFAABF"/>
    <w:rsid w:val="6B07CD4F"/>
    <w:rsid w:val="6B27A888"/>
    <w:rsid w:val="6B70C717"/>
    <w:rsid w:val="6B798AA8"/>
    <w:rsid w:val="6BCD1FC2"/>
    <w:rsid w:val="6BF2C7A2"/>
    <w:rsid w:val="6CD1F2B5"/>
    <w:rsid w:val="6CD4EC97"/>
    <w:rsid w:val="6D4DD6B9"/>
    <w:rsid w:val="6D8C6345"/>
    <w:rsid w:val="6DAC76F6"/>
    <w:rsid w:val="6E6B6483"/>
    <w:rsid w:val="6E8A0545"/>
    <w:rsid w:val="6EAFC711"/>
    <w:rsid w:val="6EF1971C"/>
    <w:rsid w:val="6EFC122D"/>
    <w:rsid w:val="6F2BAF2C"/>
    <w:rsid w:val="6FC462DC"/>
    <w:rsid w:val="7017EE03"/>
    <w:rsid w:val="70985533"/>
    <w:rsid w:val="70A97D94"/>
    <w:rsid w:val="70CCB3A1"/>
    <w:rsid w:val="716BF2D9"/>
    <w:rsid w:val="7195C4AE"/>
    <w:rsid w:val="71B88D7E"/>
    <w:rsid w:val="71E27AC7"/>
    <w:rsid w:val="71F1BF6C"/>
    <w:rsid w:val="7218B095"/>
    <w:rsid w:val="72EAC7B0"/>
    <w:rsid w:val="7350A325"/>
    <w:rsid w:val="739F6D47"/>
    <w:rsid w:val="73F860C8"/>
    <w:rsid w:val="7448689D"/>
    <w:rsid w:val="744EE025"/>
    <w:rsid w:val="74A3E6A4"/>
    <w:rsid w:val="74D4740E"/>
    <w:rsid w:val="752A518E"/>
    <w:rsid w:val="7572FA82"/>
    <w:rsid w:val="76239C9C"/>
    <w:rsid w:val="76642CD7"/>
    <w:rsid w:val="767E191D"/>
    <w:rsid w:val="76B6A89F"/>
    <w:rsid w:val="76E52CFA"/>
    <w:rsid w:val="76F07C73"/>
    <w:rsid w:val="771102AA"/>
    <w:rsid w:val="77582FD8"/>
    <w:rsid w:val="77818ED1"/>
    <w:rsid w:val="77969F0E"/>
    <w:rsid w:val="77C48DE9"/>
    <w:rsid w:val="77D78044"/>
    <w:rsid w:val="77E4EE34"/>
    <w:rsid w:val="7826B17A"/>
    <w:rsid w:val="7843A7CA"/>
    <w:rsid w:val="7884F781"/>
    <w:rsid w:val="78DC194F"/>
    <w:rsid w:val="7926171F"/>
    <w:rsid w:val="7959D568"/>
    <w:rsid w:val="79B492B6"/>
    <w:rsid w:val="7A01DA76"/>
    <w:rsid w:val="7A126204"/>
    <w:rsid w:val="7A211055"/>
    <w:rsid w:val="7A438B71"/>
    <w:rsid w:val="7A5D5E9C"/>
    <w:rsid w:val="7A623700"/>
    <w:rsid w:val="7A70B461"/>
    <w:rsid w:val="7A7E2A3C"/>
    <w:rsid w:val="7B5363E3"/>
    <w:rsid w:val="7BA28410"/>
    <w:rsid w:val="7BF704C4"/>
    <w:rsid w:val="7C45D499"/>
    <w:rsid w:val="7C4CB832"/>
    <w:rsid w:val="7C83A4EF"/>
    <w:rsid w:val="7C85A77C"/>
    <w:rsid w:val="7CBE111E"/>
    <w:rsid w:val="7CE95A8B"/>
    <w:rsid w:val="7CFFAC01"/>
    <w:rsid w:val="7D00FED7"/>
    <w:rsid w:val="7D1BFB0D"/>
    <w:rsid w:val="7DA932AC"/>
    <w:rsid w:val="7DA9DB48"/>
    <w:rsid w:val="7DCA1015"/>
    <w:rsid w:val="7DFACAC8"/>
    <w:rsid w:val="7E2A3B8E"/>
    <w:rsid w:val="7E7CA212"/>
    <w:rsid w:val="7F2C30F2"/>
    <w:rsid w:val="7F433034"/>
    <w:rsid w:val="7F5D8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FD6013"/>
  <w15:chartTrackingRefBased/>
  <w15:docId w15:val="{2794C1A4-382B-4786-BFE0-3E446BED37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67369E"/>
    <w:pPr>
      <w:keepNext/>
      <w:spacing w:before="240" w:after="60" w:line="240" w:lineRule="auto"/>
      <w:outlineLvl w:val="0"/>
    </w:pPr>
    <w:rPr>
      <w:rFonts w:asciiTheme="majorHAnsi" w:hAnsiTheme="majorHAnsi" w:eastAsiaTheme="majorEastAsia" w:cstheme="majorBidi"/>
      <w:b/>
      <w:bCs/>
      <w:kern w:val="32"/>
      <w:sz w:val="28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67369E"/>
    <w:rPr>
      <w:rFonts w:asciiTheme="majorHAnsi" w:hAnsiTheme="majorHAnsi" w:eastAsiaTheme="majorEastAsia" w:cstheme="majorBidi"/>
      <w:b/>
      <w:bCs/>
      <w:kern w:val="32"/>
      <w:sz w:val="28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6700E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700E3"/>
  </w:style>
  <w:style w:type="paragraph" w:styleId="Bunntekst">
    <w:name w:val="footer"/>
    <w:basedOn w:val="Normal"/>
    <w:link w:val="BunntekstTegn"/>
    <w:uiPriority w:val="99"/>
    <w:unhideWhenUsed/>
    <w:rsid w:val="006700E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700E3"/>
  </w:style>
  <w:style w:type="table" w:styleId="Tabellrutenett">
    <w:name w:val="Table Grid"/>
    <w:basedOn w:val="Vanligtabell"/>
    <w:uiPriority w:val="39"/>
    <w:rsid w:val="00FB2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862539"/>
    <w:pPr>
      <w:ind w:left="720"/>
      <w:contextualSpacing/>
    </w:pPr>
  </w:style>
  <w:style w:type="paragraph" w:styleId="paragraph" w:customStyle="1">
    <w:name w:val="paragraph"/>
    <w:basedOn w:val="Normal"/>
    <w:rsid w:val="00971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718A3"/>
  </w:style>
  <w:style w:type="character" w:styleId="scxw107233161" w:customStyle="1">
    <w:name w:val="scxw107233161"/>
    <w:basedOn w:val="Standardskriftforavsnitt"/>
    <w:rsid w:val="009718A3"/>
  </w:style>
  <w:style w:type="character" w:styleId="eop" w:customStyle="1">
    <w:name w:val="eop"/>
    <w:basedOn w:val="Standardskriftforavsnitt"/>
    <w:rsid w:val="009718A3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microsoft.com/office/2020/10/relationships/intelligence" Target="intelligence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k\OneDrive\Dokumenter\FU\Maler\Dagsorden.dotx" TargetMode="External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Dagsorden.dotx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 Arne Krukhaug</dc:creator>
  <keywords/>
  <dc:description/>
  <lastModifiedBy>Vara Sekretær  FU</lastModifiedBy>
  <revision>320</revision>
  <dcterms:created xsi:type="dcterms:W3CDTF">2025-01-16T18:18:00.0000000Z</dcterms:created>
  <dcterms:modified xsi:type="dcterms:W3CDTF">2026-02-16T18:07:42.6068633Z</dcterms:modified>
</coreProperties>
</file>